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4678"/>
        <w:gridCol w:w="10490"/>
      </w:tblGrid>
      <w:tr w:rsidR="00F019E6" w:rsidRPr="004A67E2" w14:paraId="59DB735B" w14:textId="77777777" w:rsidTr="008A054C">
        <w:trPr>
          <w:trHeight w:val="1027"/>
        </w:trPr>
        <w:tc>
          <w:tcPr>
            <w:tcW w:w="4678" w:type="dxa"/>
            <w:shd w:val="clear" w:color="auto" w:fill="auto"/>
          </w:tcPr>
          <w:p w14:paraId="6CF1CCEC" w14:textId="77777777" w:rsidR="00F019E6" w:rsidRPr="004A67E2" w:rsidRDefault="00F019E6" w:rsidP="008A054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E5622B" wp14:editId="44F3EBFB">
                  <wp:extent cx="1933575" cy="1333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  <w:shd w:val="clear" w:color="auto" w:fill="auto"/>
          </w:tcPr>
          <w:p w14:paraId="134F5D2B" w14:textId="77777777" w:rsidR="00F019E6" w:rsidRPr="004A67E2" w:rsidRDefault="00F019E6" w:rsidP="008A054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66B5EF98" w14:textId="77777777" w:rsidR="00F019E6" w:rsidRPr="004A67E2" w:rsidRDefault="00F019E6" w:rsidP="008A054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"ПГС ЕНЕРДЖИ"</w:t>
            </w:r>
          </w:p>
          <w:p w14:paraId="6CB5842A" w14:textId="77777777" w:rsidR="00F019E6" w:rsidRPr="004A67E2" w:rsidRDefault="00F019E6" w:rsidP="008A05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ЄДРПОУ 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42040365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07330, Київська обл., Вишгородський район, селище міського типу Димер,</w:t>
            </w:r>
          </w:p>
          <w:p w14:paraId="0A9C3952" w14:textId="77777777" w:rsidR="00F019E6" w:rsidRPr="004A67E2" w:rsidRDefault="00F019E6" w:rsidP="008A05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ВУЛИЦЯ ШЕВЧЕНКА, будинок 89</w:t>
            </w:r>
          </w:p>
          <w:p w14:paraId="264FAE38" w14:textId="77777777" w:rsidR="00F019E6" w:rsidRPr="004A67E2" w:rsidRDefault="00F019E6" w:rsidP="008A054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proofErr w:type="spellStart"/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+38(050)-070-70-59; електронна пошта: </w:t>
            </w:r>
            <w:hyperlink r:id="rId6" w:history="1">
              <w:r w:rsidRPr="004A67E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pgsenergy@ukr.net</w:t>
              </w:r>
            </w:hyperlink>
          </w:p>
        </w:tc>
      </w:tr>
    </w:tbl>
    <w:p w14:paraId="569EC81B" w14:textId="77BE70CC" w:rsidR="00F019E6" w:rsidRPr="00375147" w:rsidRDefault="00F019E6" w:rsidP="00F019E6">
      <w:pPr>
        <w:spacing w:line="360" w:lineRule="auto"/>
        <w:ind w:right="-143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OLE_LINK12"/>
      <w:bookmarkStart w:id="1" w:name="OLE_LINK13"/>
      <w:r>
        <w:rPr>
          <w:rFonts w:ascii="Times New Roman" w:hAnsi="Times New Roman"/>
          <w:b/>
          <w:caps/>
          <w:sz w:val="24"/>
          <w:szCs w:val="24"/>
          <w:lang w:val="uk-UA"/>
        </w:rPr>
        <w:t>АПАРАТУРА ПЕРЕДАЧІ КОМАНД «ОРІОН» АПК ОІ</w:t>
      </w:r>
    </w:p>
    <w:bookmarkEnd w:id="0"/>
    <w:bookmarkEnd w:id="1"/>
    <w:p w14:paraId="6ACCFA9B" w14:textId="77777777" w:rsidR="00F019E6" w:rsidRPr="00375147" w:rsidRDefault="00F019E6" w:rsidP="00F01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340"/>
      </w:tblGrid>
      <w:tr w:rsidR="00756F75" w14:paraId="64751E97" w14:textId="77777777" w:rsidTr="00B4320E">
        <w:tc>
          <w:tcPr>
            <w:tcW w:w="4077" w:type="dxa"/>
          </w:tcPr>
          <w:p w14:paraId="75330B1C" w14:textId="77777777" w:rsidR="00756F75" w:rsidRPr="00440AA2" w:rsidRDefault="00756F75" w:rsidP="00B4320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Додаток до договору(рахунок)</w:t>
            </w:r>
          </w:p>
        </w:tc>
        <w:tc>
          <w:tcPr>
            <w:tcW w:w="11340" w:type="dxa"/>
          </w:tcPr>
          <w:p w14:paraId="423E2097" w14:textId="77777777" w:rsidR="00756F75" w:rsidRDefault="00756F75" w:rsidP="00B4320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756F75" w14:paraId="4D881BB2" w14:textId="77777777" w:rsidTr="00B4320E">
        <w:tc>
          <w:tcPr>
            <w:tcW w:w="4077" w:type="dxa"/>
          </w:tcPr>
          <w:p w14:paraId="7C23699C" w14:textId="77777777" w:rsidR="00756F75" w:rsidRPr="00440AA2" w:rsidRDefault="00756F75" w:rsidP="00B4320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11340" w:type="dxa"/>
          </w:tcPr>
          <w:p w14:paraId="75976EF1" w14:textId="77777777" w:rsidR="00756F75" w:rsidRDefault="00756F75" w:rsidP="00B4320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14:paraId="0822411A" w14:textId="77777777" w:rsidR="00F019E6" w:rsidRPr="0091425A" w:rsidRDefault="00F019E6" w:rsidP="00F01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4CC2A6F" w14:textId="2FA2E0C9" w:rsidR="00311A70" w:rsidRPr="0091425A" w:rsidRDefault="00521F1B" w:rsidP="00AE27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1425A">
        <w:rPr>
          <w:rFonts w:ascii="Times New Roman" w:hAnsi="Times New Roman" w:cs="Times New Roman"/>
          <w:sz w:val="24"/>
          <w:szCs w:val="24"/>
          <w:lang w:val="uk-UA"/>
        </w:rPr>
        <w:t xml:space="preserve">Для замовлення «ОРІОН» АПК </w:t>
      </w:r>
      <w:r w:rsidR="00331ED7" w:rsidRPr="0091425A">
        <w:rPr>
          <w:rFonts w:ascii="Times New Roman" w:hAnsi="Times New Roman" w:cs="Times New Roman"/>
          <w:sz w:val="24"/>
          <w:szCs w:val="24"/>
          <w:lang w:val="uk-UA"/>
        </w:rPr>
        <w:t>ОІ</w:t>
      </w:r>
      <w:r w:rsidRPr="0091425A">
        <w:rPr>
          <w:rFonts w:ascii="Times New Roman" w:hAnsi="Times New Roman" w:cs="Times New Roman"/>
          <w:sz w:val="24"/>
          <w:szCs w:val="24"/>
          <w:lang w:val="uk-UA"/>
        </w:rPr>
        <w:t>, необхідно вибрати модифікацію і заповнити відповідну таблицю (Таблиця 1).</w:t>
      </w:r>
    </w:p>
    <w:p w14:paraId="6784ABE1" w14:textId="01FE8623" w:rsidR="00311A70" w:rsidRPr="0091425A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Стовпець 1.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Виконання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 В цьому стовпчику вказується один з двох варіантів: «ПРМ» - приймач; «ПРД» - передавач.</w:t>
      </w:r>
      <w:r w:rsidR="00756F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56F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Вибрати з розкривного списку. </w:t>
      </w:r>
    </w:p>
    <w:p w14:paraId="67C2C27C" w14:textId="77777777" w:rsidR="00331ED7" w:rsidRPr="0091425A" w:rsidRDefault="00331ED7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Стовпець 2.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Довжина ВОЛЗ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 Вказується д</w:t>
      </w:r>
      <w:r w:rsidR="00B31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овжина магістралі </w:t>
      </w:r>
      <w:proofErr w:type="spellStart"/>
      <w:r w:rsidR="00B31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волоконно</w:t>
      </w:r>
      <w:proofErr w:type="spellEnd"/>
      <w:r w:rsidR="00B31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-опти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чної лінії зв'язку.</w:t>
      </w:r>
    </w:p>
    <w:p w14:paraId="35ABF088" w14:textId="77777777" w:rsidR="00331ED7" w:rsidRPr="0091425A" w:rsidRDefault="00331ED7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Стовпець 3.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Номінальна довжина хвилі </w:t>
      </w:r>
      <w:proofErr w:type="spellStart"/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Tx</w:t>
      </w:r>
      <w:proofErr w:type="spellEnd"/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/ </w:t>
      </w:r>
      <w:proofErr w:type="spellStart"/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Rx</w:t>
      </w:r>
      <w:proofErr w:type="spellEnd"/>
      <w:r w:rsidR="00A27762"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нм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 В цьому стовпчику вказується номінальна до</w:t>
      </w:r>
      <w:r w:rsidR="00A27762"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вжина хвилі оптичного сигналу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передач</w:t>
      </w:r>
      <w:r w:rsidR="00B31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Тх</w:t>
      </w:r>
      <w:proofErr w:type="spellEnd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прийом</w:t>
      </w:r>
      <w:r w:rsidR="00B31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Rx</w:t>
      </w:r>
      <w:proofErr w:type="spellEnd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«нм», яка вибирається в залежності від довжини оптичної лінії зв'язку (див. Таблицю 2). Наприклад</w:t>
      </w:r>
      <w:r w:rsidR="00A27762"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ПРД 1310/1550, ПРМ 1550/1310 (див. Рисунок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1).</w:t>
      </w:r>
    </w:p>
    <w:p w14:paraId="203750F3" w14:textId="77777777" w:rsidR="00A27762" w:rsidRPr="0091425A" w:rsidRDefault="00A27762" w:rsidP="00A277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EF81C8" wp14:editId="1BC3636F">
            <wp:extent cx="4764716" cy="1764000"/>
            <wp:effectExtent l="0" t="0" r="0" b="0"/>
            <wp:docPr id="1" name="Рисунок 1" descr="C:\Users\Evgen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\Pictures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716" cy="17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92EF5" w14:textId="77777777" w:rsidR="00A27762" w:rsidRPr="0091425A" w:rsidRDefault="00A27762" w:rsidP="00A277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Рисунок 1</w:t>
      </w:r>
    </w:p>
    <w:p w14:paraId="17FB14B8" w14:textId="77777777" w:rsidR="00A27762" w:rsidRPr="0091425A" w:rsidRDefault="00A27762" w:rsidP="00A2776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Увага!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ПРД і ПРМ які працюють спільно, не можуть мати однакових частот передачі, тому що в «ОРІОН» АПК ОІ застосовуються </w:t>
      </w:r>
      <w:proofErr w:type="spellStart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трансівери</w:t>
      </w:r>
      <w:proofErr w:type="spellEnd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двонаправленої</w:t>
      </w:r>
      <w:proofErr w:type="spellEnd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дії (технологія WDM). У ПРД і ПРМ встановлюються </w:t>
      </w:r>
      <w:proofErr w:type="spellStart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трансівери</w:t>
      </w:r>
      <w:proofErr w:type="spellEnd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одного типу, але з різними довжинами хвиль передачі і прийому.</w:t>
      </w:r>
    </w:p>
    <w:p w14:paraId="165694AA" w14:textId="57CD0C01" w:rsidR="00CA51DE" w:rsidRPr="0091425A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Стовпець </w:t>
      </w:r>
      <w:r w:rsidR="00A27762"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4</w:t>
      </w: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Кількість команд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». </w:t>
      </w:r>
      <w:r w:rsidR="008853FC"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цьому стовпчику вказується 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кількість </w:t>
      </w:r>
      <w:r w:rsidR="008853FC"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команд які 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</w:t>
      </w:r>
      <w:r w:rsidR="008853FC"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ються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/прий</w:t>
      </w:r>
      <w:r w:rsidR="008853FC"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маються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набору 8, 16, 24, 32.</w:t>
      </w:r>
      <w:r w:rsidR="00756F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56F75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Вибрати з розкривного списку. </w:t>
      </w:r>
    </w:p>
    <w:p w14:paraId="13906DD4" w14:textId="77777777" w:rsidR="00344867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Стовпець </w:t>
      </w:r>
      <w:r w:rsidR="00A27762"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5</w:t>
      </w: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44867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344867"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Кількість модулів дискретних входів для (ПРД)</w:t>
      </w:r>
      <w:r w:rsidR="00344867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». В цьому стовпчику вказується кількість модулів дискретних входів для передавача з набору 1(8ДВ), 2(16ДВ), 3(24ДВ), 4(32ДВ). Кількість датчиків і команд що передаються може відрізнятися, оскільки в ПРД передбачена можливість дії декількох датчиків на одну команду (див. інструкцію з експлуатації). Вибрати з розкривного списку. </w:t>
      </w:r>
    </w:p>
    <w:p w14:paraId="264A5117" w14:textId="77777777" w:rsidR="00597170" w:rsidRPr="00CA51DE" w:rsidRDefault="00CA51DE" w:rsidP="0059717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Стовпець </w:t>
      </w:r>
      <w:r w:rsidR="00A27762"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6</w:t>
      </w: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97170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597170"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Кількість модулів реле (ПРМ)</w:t>
      </w:r>
      <w:r w:rsidR="00597170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 В цьому стовпчику вказується кількість модулів реле приймача з набору 1(8 реле), 2(16 реле), 3(24 реле), 4(32 реле), 5(40 реле). Кількість може відрізнятися, оскільки в ПРМ передбачена можливість дії однієї прийнятої команди на декілька реле приймача. Вибрати з розкривного списку.</w:t>
      </w:r>
    </w:p>
    <w:p w14:paraId="47DCB21B" w14:textId="5043091E" w:rsidR="00CA51DE" w:rsidRPr="0091425A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Стовпець </w:t>
      </w:r>
      <w:r w:rsidR="00A27762"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8</w:t>
      </w: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Напруга живлення (220/110), В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 Вибирається один з двох варіантів: 220 В або 110 В. Даний параметр визначається номінальн</w:t>
      </w:r>
      <w:r w:rsidR="008853FC"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напругою джерела оперативного струму підстанції, де буде встановлений апарат.</w:t>
      </w:r>
      <w:r w:rsidR="00597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97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Вибрати з розкривного списку.</w:t>
      </w:r>
    </w:p>
    <w:p w14:paraId="78A98707" w14:textId="77777777" w:rsidR="00FD3993" w:rsidRPr="0091425A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Стовпець </w:t>
      </w:r>
      <w:r w:rsidR="00B311B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9</w:t>
      </w: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Місце </w:t>
      </w:r>
      <w:r w:rsidR="008853FC"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встановлення</w:t>
      </w:r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(найменування ПС)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- вказується назва підстанції, ТЕЦ і </w:t>
      </w:r>
      <w:proofErr w:type="spellStart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т.д</w:t>
      </w:r>
      <w:proofErr w:type="spellEnd"/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де буде встановлений апарат.</w:t>
      </w:r>
    </w:p>
    <w:p w14:paraId="39730892" w14:textId="5040AAB7" w:rsidR="00597170" w:rsidRDefault="00CA51DE" w:rsidP="0059717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Стовпець 1</w:t>
      </w:r>
      <w:r w:rsidR="00B311B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</w:t>
      </w:r>
      <w:r w:rsidRPr="0091425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220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Назва П</w:t>
      </w:r>
      <w:r w:rsidRPr="009142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- вказується назва </w:t>
      </w:r>
      <w:r w:rsidR="00597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9142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Л, </w:t>
      </w:r>
      <w:r w:rsidR="00597170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котрій організовується канал.</w:t>
      </w:r>
    </w:p>
    <w:p w14:paraId="5279718A" w14:textId="6E4CAA8B" w:rsidR="00EF66D2" w:rsidRDefault="00EF66D2" w:rsidP="00EF66D2">
      <w:pPr>
        <w:spacing w:before="120" w:after="12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853FC">
        <w:rPr>
          <w:rFonts w:ascii="Times New Roman" w:hAnsi="Times New Roman"/>
          <w:sz w:val="24"/>
          <w:szCs w:val="24"/>
          <w:u w:val="single"/>
          <w:lang w:val="uk-UA" w:eastAsia="ru-RU"/>
        </w:rPr>
        <w:t>Стовпець 1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1</w:t>
      </w:r>
      <w:r w:rsidRPr="008853FC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CA51DE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Pr="004D0CEB">
        <w:rPr>
          <w:rFonts w:ascii="Times New Roman" w:hAnsi="Times New Roman"/>
          <w:b/>
          <w:bCs/>
          <w:sz w:val="24"/>
          <w:szCs w:val="24"/>
          <w:lang w:val="uk-UA" w:eastAsia="ru-RU"/>
        </w:rPr>
        <w:t>Порт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D0CEB">
        <w:rPr>
          <w:rFonts w:ascii="Times New Roman" w:hAnsi="Times New Roman"/>
          <w:b/>
          <w:bCs/>
          <w:sz w:val="24"/>
          <w:szCs w:val="24"/>
          <w:lang w:val="uk-UA" w:eastAsia="ru-RU"/>
        </w:rPr>
        <w:t>зв’язку</w:t>
      </w:r>
      <w:r w:rsidRPr="00CA51DE">
        <w:rPr>
          <w:rFonts w:ascii="Times New Roman" w:hAnsi="Times New Roman"/>
          <w:sz w:val="24"/>
          <w:szCs w:val="24"/>
          <w:lang w:val="uk-UA" w:eastAsia="ru-RU"/>
        </w:rPr>
        <w:t xml:space="preserve">» - вказується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тип порту зв’язку </w:t>
      </w:r>
      <w:r w:rsidR="00FB197B">
        <w:rPr>
          <w:rFonts w:ascii="Times New Roman" w:hAnsi="Times New Roman"/>
          <w:sz w:val="24"/>
          <w:szCs w:val="24"/>
          <w:lang w:val="uk-UA" w:eastAsia="ru-RU"/>
        </w:rPr>
        <w:t>(</w:t>
      </w: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>
        <w:rPr>
          <w:rFonts w:ascii="Times New Roman" w:hAnsi="Times New Roman"/>
          <w:sz w:val="24"/>
          <w:szCs w:val="24"/>
          <w:lang w:val="en-US" w:eastAsia="ru-RU"/>
        </w:rPr>
        <w:t>PORT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>1</w:t>
      </w:r>
      <w:r>
        <w:rPr>
          <w:rFonts w:ascii="Times New Roman" w:hAnsi="Times New Roman"/>
          <w:sz w:val="24"/>
          <w:szCs w:val="24"/>
          <w:lang w:val="uk-UA" w:eastAsia="ru-RU"/>
        </w:rPr>
        <w:t>»</w:t>
      </w:r>
      <w:r w:rsidR="00FB197B">
        <w:rPr>
          <w:rFonts w:ascii="Times New Roman" w:hAnsi="Times New Roman"/>
          <w:sz w:val="24"/>
          <w:szCs w:val="24"/>
          <w:lang w:val="uk-UA" w:eastAsia="ru-RU"/>
        </w:rPr>
        <w:t>)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з АСК ТП.</w:t>
      </w:r>
      <w:r w:rsidR="004E5D2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4E5D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Вибрати з розкривного списку.</w:t>
      </w:r>
    </w:p>
    <w:p w14:paraId="18058DEE" w14:textId="77777777" w:rsidR="00EF66D2" w:rsidRPr="00044349" w:rsidRDefault="00EF66D2" w:rsidP="00EF6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Можливі варіанти:</w:t>
      </w:r>
    </w:p>
    <w:p w14:paraId="2822B24A" w14:textId="77777777" w:rsidR="00EF66D2" w:rsidRPr="00044349" w:rsidRDefault="00EF66D2" w:rsidP="00EF66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RJ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>45;</w:t>
      </w:r>
    </w:p>
    <w:p w14:paraId="561E77A8" w14:textId="77777777" w:rsidR="00EF66D2" w:rsidRPr="00044349" w:rsidRDefault="00EF66D2" w:rsidP="00EF66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Duplex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LC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fiber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SM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044349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  <w:lang w:val="en-US"/>
        </w:rPr>
        <w:t>SingleMode</w:t>
      </w:r>
      <w:proofErr w:type="spellEnd"/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>);</w:t>
      </w:r>
    </w:p>
    <w:p w14:paraId="69E13967" w14:textId="77777777" w:rsidR="00EF66D2" w:rsidRDefault="00EF66D2" w:rsidP="00EF66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Duplex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LC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fiber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MM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044349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  <w:lang w:val="en-US"/>
        </w:rPr>
        <w:t>MultiMode</w:t>
      </w:r>
      <w:proofErr w:type="spellEnd"/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>)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7C03A2BD" w14:textId="588E6799" w:rsidR="00F019E6" w:rsidRPr="00044349" w:rsidRDefault="00EF66D2" w:rsidP="00EF66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4434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Увага!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Порт </w:t>
      </w:r>
      <w:r>
        <w:rPr>
          <w:rFonts w:ascii="Times New Roman" w:hAnsi="Times New Roman"/>
          <w:sz w:val="24"/>
          <w:szCs w:val="24"/>
          <w:lang w:val="uk-UA" w:eastAsia="ru-RU"/>
        </w:rPr>
        <w:t>зв’язку «</w:t>
      </w:r>
      <w:r>
        <w:rPr>
          <w:rFonts w:ascii="Times New Roman" w:hAnsi="Times New Roman"/>
          <w:sz w:val="24"/>
          <w:szCs w:val="24"/>
          <w:lang w:val="en-US" w:eastAsia="ru-RU"/>
        </w:rPr>
        <w:t>PORT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2» має завжди тип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RJ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>45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і не може бути змінений. Це потрібно враховувати при проектуванні, коли використовуються обидва порти </w:t>
      </w: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>
        <w:rPr>
          <w:rFonts w:ascii="Times New Roman" w:hAnsi="Times New Roman"/>
          <w:sz w:val="24"/>
          <w:szCs w:val="24"/>
          <w:lang w:val="en-US" w:eastAsia="ru-RU"/>
        </w:rPr>
        <w:t>PORT</w:t>
      </w:r>
      <w:r>
        <w:rPr>
          <w:rFonts w:ascii="Times New Roman" w:hAnsi="Times New Roman"/>
          <w:sz w:val="24"/>
          <w:szCs w:val="24"/>
          <w:lang w:val="uk-UA" w:eastAsia="ru-RU"/>
        </w:rPr>
        <w:t>1», «</w:t>
      </w:r>
      <w:r>
        <w:rPr>
          <w:rFonts w:ascii="Times New Roman" w:hAnsi="Times New Roman"/>
          <w:sz w:val="24"/>
          <w:szCs w:val="24"/>
          <w:lang w:val="en-US" w:eastAsia="ru-RU"/>
        </w:rPr>
        <w:t>PORT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2»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(резервування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PRP</w:t>
      </w:r>
      <w:r w:rsidRPr="008129C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HSR</w:t>
      </w:r>
      <w:r w:rsidRPr="008129C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Див. ДОДАТОК 1).</w:t>
      </w:r>
    </w:p>
    <w:p w14:paraId="5C439265" w14:textId="5E9D5D6E" w:rsidR="00D65A81" w:rsidRPr="0091425A" w:rsidRDefault="00D65A81" w:rsidP="00AE2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1425A">
        <w:rPr>
          <w:rFonts w:ascii="Times New Roman" w:hAnsi="Times New Roman" w:cs="Times New Roman"/>
          <w:sz w:val="24"/>
          <w:szCs w:val="24"/>
          <w:lang w:val="uk-UA"/>
        </w:rPr>
        <w:t>Таблиц</w:t>
      </w:r>
      <w:r w:rsidR="0000711A" w:rsidRPr="0091425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1425A">
        <w:rPr>
          <w:rFonts w:ascii="Times New Roman" w:hAnsi="Times New Roman" w:cs="Times New Roman"/>
          <w:sz w:val="24"/>
          <w:szCs w:val="24"/>
          <w:lang w:val="uk-UA"/>
        </w:rPr>
        <w:t xml:space="preserve"> 1 – Форма заказ</w:t>
      </w:r>
      <w:r w:rsidR="0000711A" w:rsidRPr="009142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142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78DE" w:rsidRPr="0091425A">
        <w:rPr>
          <w:rFonts w:ascii="Times New Roman" w:hAnsi="Times New Roman" w:cs="Times New Roman"/>
          <w:sz w:val="24"/>
          <w:szCs w:val="24"/>
          <w:lang w:val="uk-UA"/>
        </w:rPr>
        <w:t>«ОРІОН» АПК</w:t>
      </w:r>
      <w:r w:rsidR="007B3D24" w:rsidRPr="009142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425A" w:rsidRPr="0091425A">
        <w:rPr>
          <w:rFonts w:ascii="Times New Roman" w:hAnsi="Times New Roman" w:cs="Times New Roman"/>
          <w:sz w:val="24"/>
          <w:szCs w:val="24"/>
          <w:lang w:val="uk-UA"/>
        </w:rPr>
        <w:t>ОІ</w:t>
      </w:r>
    </w:p>
    <w:tbl>
      <w:tblPr>
        <w:tblStyle w:val="a3"/>
        <w:tblW w:w="4982" w:type="pct"/>
        <w:tblLayout w:type="fixed"/>
        <w:tblLook w:val="04A0" w:firstRow="1" w:lastRow="0" w:firstColumn="1" w:lastColumn="0" w:noHBand="0" w:noVBand="1"/>
      </w:tblPr>
      <w:tblGrid>
        <w:gridCol w:w="1242"/>
        <w:gridCol w:w="753"/>
        <w:gridCol w:w="1374"/>
        <w:gridCol w:w="850"/>
        <w:gridCol w:w="1701"/>
        <w:gridCol w:w="1985"/>
        <w:gridCol w:w="1275"/>
        <w:gridCol w:w="2410"/>
        <w:gridCol w:w="2693"/>
        <w:gridCol w:w="1275"/>
      </w:tblGrid>
      <w:tr w:rsidR="00344867" w:rsidRPr="0091425A" w14:paraId="219D3456" w14:textId="77777777" w:rsidTr="004E5D25">
        <w:tc>
          <w:tcPr>
            <w:tcW w:w="1242" w:type="dxa"/>
          </w:tcPr>
          <w:p w14:paraId="275409AE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53" w:type="dxa"/>
          </w:tcPr>
          <w:p w14:paraId="5E041BA5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374" w:type="dxa"/>
          </w:tcPr>
          <w:p w14:paraId="5EA57510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</w:tcPr>
          <w:p w14:paraId="0C88C4C7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701" w:type="dxa"/>
          </w:tcPr>
          <w:p w14:paraId="75F1B139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985" w:type="dxa"/>
          </w:tcPr>
          <w:p w14:paraId="5428DAFB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275" w:type="dxa"/>
          </w:tcPr>
          <w:p w14:paraId="5E6B0D55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2410" w:type="dxa"/>
          </w:tcPr>
          <w:p w14:paraId="4BEB5377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2693" w:type="dxa"/>
          </w:tcPr>
          <w:p w14:paraId="1DEDD10D" w14:textId="77777777" w:rsidR="00344867" w:rsidRPr="0091425A" w:rsidRDefault="00344867" w:rsidP="00B311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275" w:type="dxa"/>
          </w:tcPr>
          <w:p w14:paraId="4779AAE0" w14:textId="77777777" w:rsidR="00344867" w:rsidRPr="0091425A" w:rsidRDefault="00344867" w:rsidP="00B311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</w:tr>
      <w:tr w:rsidR="00344867" w:rsidRPr="005B6940" w14:paraId="03A70584" w14:textId="77777777" w:rsidTr="004E5D25">
        <w:tc>
          <w:tcPr>
            <w:tcW w:w="1242" w:type="dxa"/>
            <w:vAlign w:val="center"/>
          </w:tcPr>
          <w:p w14:paraId="26ED7C5E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Виконання (ПРД/ПРМ)</w:t>
            </w:r>
          </w:p>
        </w:tc>
        <w:tc>
          <w:tcPr>
            <w:tcW w:w="753" w:type="dxa"/>
            <w:vAlign w:val="center"/>
          </w:tcPr>
          <w:p w14:paraId="7FC8F3AB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Довжина ВОЛЗ</w:t>
            </w: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км</w:t>
            </w:r>
          </w:p>
        </w:tc>
        <w:tc>
          <w:tcPr>
            <w:tcW w:w="1374" w:type="dxa"/>
            <w:vAlign w:val="center"/>
          </w:tcPr>
          <w:p w14:paraId="5B38D8F0" w14:textId="77777777" w:rsidR="00344867" w:rsidRPr="0091425A" w:rsidRDefault="00344867" w:rsidP="00A27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1425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Номінальна довжина хвилі </w:t>
            </w:r>
          </w:p>
          <w:p w14:paraId="2EE745BB" w14:textId="77777777" w:rsidR="00344867" w:rsidRPr="0091425A" w:rsidRDefault="00344867" w:rsidP="00A277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91425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Tx</w:t>
            </w:r>
            <w:proofErr w:type="spellEnd"/>
            <w:r w:rsidRPr="0091425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/ </w:t>
            </w:r>
            <w:proofErr w:type="spellStart"/>
            <w:r w:rsidRPr="0091425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Rx</w:t>
            </w:r>
            <w:proofErr w:type="spellEnd"/>
            <w:r w:rsidRPr="0091425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нм</w:t>
            </w:r>
          </w:p>
        </w:tc>
        <w:tc>
          <w:tcPr>
            <w:tcW w:w="850" w:type="dxa"/>
            <w:vAlign w:val="center"/>
          </w:tcPr>
          <w:p w14:paraId="796AE8E7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команд:</w:t>
            </w:r>
          </w:p>
          <w:p w14:paraId="1575DB2F" w14:textId="77777777" w:rsidR="00344867" w:rsidRPr="0091425A" w:rsidRDefault="00344867" w:rsidP="000071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8/16/</w:t>
            </w:r>
          </w:p>
          <w:p w14:paraId="656657E3" w14:textId="77777777" w:rsidR="00344867" w:rsidRPr="0091425A" w:rsidRDefault="00344867" w:rsidP="000071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24/32</w:t>
            </w:r>
          </w:p>
        </w:tc>
        <w:tc>
          <w:tcPr>
            <w:tcW w:w="1701" w:type="dxa"/>
            <w:vAlign w:val="center"/>
          </w:tcPr>
          <w:p w14:paraId="22469A0D" w14:textId="30FFFD6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770B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Кількість модулів дискретних входів </w:t>
            </w:r>
            <w:r w:rsidRPr="008770B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(ПРД): </w:t>
            </w:r>
            <w:r w:rsidRPr="008770B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1(8ДВ), 2(16ДВ), 3(24ДВ), 4(32ДВ</w:t>
            </w:r>
          </w:p>
        </w:tc>
        <w:tc>
          <w:tcPr>
            <w:tcW w:w="1985" w:type="dxa"/>
            <w:vAlign w:val="center"/>
          </w:tcPr>
          <w:p w14:paraId="0C1D2357" w14:textId="3DB0F1D2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Кількість </w:t>
            </w: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модулів </w:t>
            </w:r>
            <w:r w:rsidRPr="0000711A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реле </w:t>
            </w:r>
            <w:r w:rsidRPr="0000711A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8770BE">
              <w:rPr>
                <w:rFonts w:ascii="Times New Roman" w:hAnsi="Times New Roman"/>
                <w:sz w:val="18"/>
                <w:szCs w:val="18"/>
                <w:lang w:val="uk-UA"/>
              </w:rPr>
              <w:t>ПРМ): 1</w:t>
            </w:r>
            <w:r w:rsidRPr="008770B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(8 реле), 2(16 реле), 3(24 реле), 4(32 реле), 5(40 реле)</w:t>
            </w:r>
          </w:p>
        </w:tc>
        <w:tc>
          <w:tcPr>
            <w:tcW w:w="1275" w:type="dxa"/>
            <w:vAlign w:val="center"/>
          </w:tcPr>
          <w:p w14:paraId="67FB5DA0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Напруга живлення</w:t>
            </w: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В</w:t>
            </w:r>
          </w:p>
          <w:p w14:paraId="3143C055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91425A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220/110</w:t>
            </w:r>
            <w:r w:rsidRPr="009142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14:paraId="0F36445D" w14:textId="77777777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425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Місце встановлення (найменування ПС)</w:t>
            </w:r>
          </w:p>
        </w:tc>
        <w:tc>
          <w:tcPr>
            <w:tcW w:w="2693" w:type="dxa"/>
            <w:vAlign w:val="center"/>
          </w:tcPr>
          <w:p w14:paraId="2FE96234" w14:textId="4ECA376A" w:rsidR="00344867" w:rsidRPr="0091425A" w:rsidRDefault="00344867" w:rsidP="00AE27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Назва П</w:t>
            </w:r>
            <w:r w:rsidRPr="0091425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Л</w:t>
            </w:r>
          </w:p>
        </w:tc>
        <w:tc>
          <w:tcPr>
            <w:tcW w:w="1275" w:type="dxa"/>
          </w:tcPr>
          <w:p w14:paraId="1C7181EA" w14:textId="77777777" w:rsidR="00344867" w:rsidRPr="00044349" w:rsidRDefault="00344867" w:rsidP="00EF66D2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Порт</w:t>
            </w: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зв’язку:</w:t>
            </w:r>
          </w:p>
          <w:p w14:paraId="079BEB85" w14:textId="4991BDA8" w:rsidR="00344867" w:rsidRPr="008724CA" w:rsidRDefault="00344867" w:rsidP="00EF66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RJ</w:t>
            </w: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>45/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Duplex</w:t>
            </w: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LC</w:t>
            </w: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fiber SM/ Duplex</w:t>
            </w: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LC</w:t>
            </w: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fiber MM</w:t>
            </w:r>
          </w:p>
        </w:tc>
      </w:tr>
      <w:tr w:rsidR="00344867" w:rsidRPr="005B6940" w14:paraId="4C779410" w14:textId="77777777" w:rsidTr="004E5D25">
        <w:trPr>
          <w:trHeight w:val="593"/>
        </w:trPr>
        <w:sdt>
          <w:sdtPr>
            <w:rPr>
              <w:rFonts w:ascii="Times New Roman" w:hAnsi="Times New Roman"/>
              <w:bCs/>
              <w:sz w:val="18"/>
              <w:szCs w:val="18"/>
              <w:lang w:val="uk-UA"/>
            </w:rPr>
            <w:id w:val="1492365024"/>
            <w:placeholder>
              <w:docPart w:val="9E27E3487A914D92AC7F029B605EA71B"/>
            </w:placeholder>
            <w:dropDownList>
              <w:listItem w:value="Виберіть елемент."/>
              <w:listItem w:displayText="-" w:value="-"/>
              <w:listItem w:displayText="ПРМ" w:value="ПРМ"/>
              <w:listItem w:displayText="ПРД" w:value="ПРД"/>
            </w:dropDownList>
          </w:sdtPr>
          <w:sdtContent>
            <w:tc>
              <w:tcPr>
                <w:tcW w:w="1242" w:type="dxa"/>
                <w:vAlign w:val="center"/>
              </w:tcPr>
              <w:p w14:paraId="398B5545" w14:textId="09BCAB01" w:rsidR="00344867" w:rsidRPr="0091425A" w:rsidRDefault="00344867" w:rsidP="00275D37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 w:eastAsia="ru-RU"/>
                  </w:rPr>
                </w:pPr>
                <w:r>
                  <w:rPr>
                    <w:rFonts w:ascii="Times New Roman" w:hAnsi="Times New Roman"/>
                    <w:bCs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tc>
          <w:tcPr>
            <w:tcW w:w="753" w:type="dxa"/>
            <w:vAlign w:val="center"/>
          </w:tcPr>
          <w:p w14:paraId="31531A60" w14:textId="064EFEF8" w:rsidR="00344867" w:rsidRPr="0091425A" w:rsidRDefault="00344867" w:rsidP="00275D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1374" w:type="dxa"/>
            <w:vAlign w:val="center"/>
          </w:tcPr>
          <w:p w14:paraId="7572A1AC" w14:textId="30AA0A04" w:rsidR="00344867" w:rsidRPr="0091425A" w:rsidRDefault="00344867" w:rsidP="00275D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sdt>
          <w:sdtPr>
            <w:rPr>
              <w:rFonts w:ascii="Times New Roman" w:hAnsi="Times New Roman"/>
              <w:sz w:val="18"/>
              <w:szCs w:val="18"/>
              <w:lang w:val="uk-UA"/>
            </w:rPr>
            <w:id w:val="-164161672"/>
            <w:placeholder>
              <w:docPart w:val="6A7EECEFD0064F608E1AF8AA9F3C7106"/>
            </w:placeholder>
            <w:dropDownList>
              <w:listItem w:value="Виберіть елемент."/>
              <w:listItem w:displayText="-" w:value="-"/>
              <w:listItem w:displayText="8" w:value="8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850" w:type="dxa"/>
                <w:vAlign w:val="center"/>
              </w:tcPr>
              <w:p w14:paraId="49B13C0B" w14:textId="65E7CD56" w:rsidR="00344867" w:rsidRPr="0091425A" w:rsidRDefault="00344867" w:rsidP="00275D3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/>
            </w:rPr>
            <w:id w:val="-2013136537"/>
            <w:placeholder>
              <w:docPart w:val="486ED532FB9341A983C330AF1663A0F5"/>
            </w:placeholder>
            <w:dropDownList>
              <w:listItem w:value="Виберіть елемент."/>
              <w:listItem w:displayText="-" w:value="-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1701" w:type="dxa"/>
                <w:vAlign w:val="center"/>
              </w:tcPr>
              <w:p w14:paraId="2F5955E0" w14:textId="145C45ED" w:rsidR="00344867" w:rsidRPr="0091425A" w:rsidRDefault="00344867" w:rsidP="00275D3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-430590034"/>
            <w:placeholder>
              <w:docPart w:val="0C0F3CB9DEE44F16A9E74FD4574FC490"/>
            </w:placeholder>
            <w:dropDownList>
              <w:listItem w:value="Виберіть елемент."/>
              <w:listItem w:displayText="-" w:value="-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985" w:type="dxa"/>
                <w:vAlign w:val="center"/>
              </w:tcPr>
              <w:p w14:paraId="11405116" w14:textId="60BA331E" w:rsidR="00344867" w:rsidRPr="0091425A" w:rsidRDefault="00344867" w:rsidP="00275D3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1449353283"/>
            <w:placeholder>
              <w:docPart w:val="6B2939C23F854475A1BC7C86194CD91E"/>
            </w:placeholder>
            <w:dropDownList>
              <w:listItem w:value="Виберіть елемент."/>
              <w:listItem w:displayText="-" w:value="-"/>
              <w:listItem w:displayText="220" w:value="220"/>
              <w:listItem w:displayText="110" w:value="110"/>
            </w:dropDownList>
          </w:sdtPr>
          <w:sdtContent>
            <w:tc>
              <w:tcPr>
                <w:tcW w:w="1275" w:type="dxa"/>
                <w:vAlign w:val="center"/>
              </w:tcPr>
              <w:p w14:paraId="497EE1F3" w14:textId="25B81091" w:rsidR="00344867" w:rsidRPr="0091425A" w:rsidRDefault="00344867" w:rsidP="00275D3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3AF0E02" w14:textId="3FCFF069" w:rsidR="00344867" w:rsidRPr="0091425A" w:rsidRDefault="00344867" w:rsidP="0091425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0DB91754" w14:textId="4599FEC7" w:rsidR="00344867" w:rsidRPr="0091425A" w:rsidRDefault="00344867" w:rsidP="00275D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-1744177299"/>
            <w:placeholder>
              <w:docPart w:val="538100434BDF4C8BA4B1AFC8F7AC6CA5"/>
            </w:placeholder>
            <w:dropDownList>
              <w:listItem w:value="Виберіть елемент."/>
              <w:listItem w:displayText="-" w:value="-"/>
              <w:listItem w:displayText="RJ45" w:value="RJ45"/>
              <w:listItem w:displayText="SM" w:value="SM"/>
              <w:listItem w:displayText="MM" w:value="MM"/>
            </w:dropDownList>
          </w:sdtPr>
          <w:sdtContent>
            <w:tc>
              <w:tcPr>
                <w:tcW w:w="1275" w:type="dxa"/>
                <w:vAlign w:val="center"/>
              </w:tcPr>
              <w:p w14:paraId="10C0B8A0" w14:textId="48782E9C" w:rsidR="00344867" w:rsidRPr="0091425A" w:rsidRDefault="00344867" w:rsidP="00275D37">
                <w:pPr>
                  <w:jc w:val="center"/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uk-UA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</w:tr>
      <w:tr w:rsidR="00344867" w:rsidRPr="005B6940" w14:paraId="627F04C5" w14:textId="77777777" w:rsidTr="004E5D25">
        <w:trPr>
          <w:trHeight w:val="593"/>
        </w:trPr>
        <w:sdt>
          <w:sdtPr>
            <w:rPr>
              <w:rFonts w:ascii="Times New Roman" w:hAnsi="Times New Roman"/>
              <w:bCs/>
              <w:sz w:val="18"/>
              <w:szCs w:val="18"/>
              <w:lang w:val="uk-UA"/>
            </w:rPr>
            <w:id w:val="523292946"/>
            <w:placeholder>
              <w:docPart w:val="D36707E3F23649C6A69AA14DAB823FD6"/>
            </w:placeholder>
            <w:dropDownList>
              <w:listItem w:value="Виберіть елемент."/>
              <w:listItem w:displayText="-" w:value="-"/>
              <w:listItem w:displayText="ПРМ" w:value="ПРМ"/>
              <w:listItem w:displayText="ПРД" w:value="ПРД"/>
            </w:dropDownList>
          </w:sdtPr>
          <w:sdtContent>
            <w:tc>
              <w:tcPr>
                <w:tcW w:w="1242" w:type="dxa"/>
                <w:vAlign w:val="center"/>
              </w:tcPr>
              <w:p w14:paraId="2277FDA9" w14:textId="7B1665AA" w:rsidR="00344867" w:rsidRPr="0091425A" w:rsidRDefault="00344867" w:rsidP="00275D37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 w:eastAsia="ru-RU"/>
                  </w:rPr>
                </w:pPr>
                <w:r>
                  <w:rPr>
                    <w:rFonts w:ascii="Times New Roman" w:hAnsi="Times New Roman"/>
                    <w:bCs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tc>
          <w:tcPr>
            <w:tcW w:w="753" w:type="dxa"/>
            <w:vAlign w:val="center"/>
          </w:tcPr>
          <w:p w14:paraId="704AF9AF" w14:textId="6C779E6A" w:rsidR="00344867" w:rsidRPr="0091425A" w:rsidRDefault="00344867" w:rsidP="00275D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1374" w:type="dxa"/>
            <w:vAlign w:val="center"/>
          </w:tcPr>
          <w:p w14:paraId="142BB5B8" w14:textId="159E1425" w:rsidR="00344867" w:rsidRPr="0091425A" w:rsidRDefault="00344867" w:rsidP="00275D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sdt>
          <w:sdtPr>
            <w:rPr>
              <w:rFonts w:ascii="Times New Roman" w:hAnsi="Times New Roman"/>
              <w:sz w:val="18"/>
              <w:szCs w:val="18"/>
              <w:lang w:val="uk-UA"/>
            </w:rPr>
            <w:id w:val="-1434129073"/>
            <w:placeholder>
              <w:docPart w:val="4139EF5EE61448D994165B4A2E9FF980"/>
            </w:placeholder>
            <w:dropDownList>
              <w:listItem w:value="Виберіть елемент."/>
              <w:listItem w:displayText="-" w:value="-"/>
              <w:listItem w:displayText="8" w:value="8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850" w:type="dxa"/>
                <w:vAlign w:val="center"/>
              </w:tcPr>
              <w:p w14:paraId="6BE70D63" w14:textId="262E6AE7" w:rsidR="00344867" w:rsidRPr="0091425A" w:rsidRDefault="00344867" w:rsidP="00275D3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/>
            </w:rPr>
            <w:id w:val="-322895014"/>
            <w:placeholder>
              <w:docPart w:val="4F47E2CE08A24693B855935A578AD2F5"/>
            </w:placeholder>
            <w:dropDownList>
              <w:listItem w:value="Виберіть елемент."/>
              <w:listItem w:displayText="-" w:value="-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1701" w:type="dxa"/>
                <w:vAlign w:val="center"/>
              </w:tcPr>
              <w:p w14:paraId="19F97BFD" w14:textId="67DF75EC" w:rsidR="00344867" w:rsidRPr="0091425A" w:rsidRDefault="00344867" w:rsidP="00275D3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1390991517"/>
            <w:placeholder>
              <w:docPart w:val="F19028DA744346418E6A9171D0DD3973"/>
            </w:placeholder>
            <w:dropDownList>
              <w:listItem w:value="Виберіть елемент."/>
              <w:listItem w:displayText="-" w:value="-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985" w:type="dxa"/>
                <w:vAlign w:val="center"/>
              </w:tcPr>
              <w:p w14:paraId="1316577A" w14:textId="38924C55" w:rsidR="00344867" w:rsidRPr="0091425A" w:rsidRDefault="00344867" w:rsidP="00275D3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1466471232"/>
            <w:placeholder>
              <w:docPart w:val="96D9BAAE36A54576A16813065983446D"/>
            </w:placeholder>
            <w:dropDownList>
              <w:listItem w:value="Виберіть елемент."/>
              <w:listItem w:displayText="-" w:value="-"/>
              <w:listItem w:displayText="220" w:value="220"/>
              <w:listItem w:displayText="110" w:value="110"/>
            </w:dropDownList>
          </w:sdtPr>
          <w:sdtContent>
            <w:tc>
              <w:tcPr>
                <w:tcW w:w="1275" w:type="dxa"/>
                <w:vAlign w:val="center"/>
              </w:tcPr>
              <w:p w14:paraId="764DD56B" w14:textId="3354ADC4" w:rsidR="00344867" w:rsidRPr="0091425A" w:rsidRDefault="00344867" w:rsidP="00275D3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3016F8C" w14:textId="7856E1A3" w:rsidR="00344867" w:rsidRPr="0091425A" w:rsidRDefault="00344867" w:rsidP="0091425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09210323" w14:textId="28A26058" w:rsidR="00344867" w:rsidRPr="0091425A" w:rsidRDefault="00344867" w:rsidP="00275D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-1567956403"/>
            <w:placeholder>
              <w:docPart w:val="3A256ED857104022940F89436A6C30CA"/>
            </w:placeholder>
            <w:dropDownList>
              <w:listItem w:value="Виберіть елемент."/>
              <w:listItem w:displayText="-" w:value="-"/>
              <w:listItem w:displayText="RJ45" w:value="RJ45"/>
              <w:listItem w:displayText="SM" w:value="SM"/>
              <w:listItem w:displayText="MM" w:value="MM"/>
            </w:dropDownList>
          </w:sdtPr>
          <w:sdtContent>
            <w:tc>
              <w:tcPr>
                <w:tcW w:w="1275" w:type="dxa"/>
                <w:vAlign w:val="center"/>
              </w:tcPr>
              <w:p w14:paraId="52820ECF" w14:textId="05EBCF9D" w:rsidR="00344867" w:rsidRPr="0091425A" w:rsidRDefault="00344867" w:rsidP="00275D37">
                <w:pPr>
                  <w:jc w:val="center"/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uk-UA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</w:tr>
    </w:tbl>
    <w:p w14:paraId="22B4EAE7" w14:textId="11A47710" w:rsidR="009A646E" w:rsidRDefault="009A646E" w:rsidP="00AE270B">
      <w:pPr>
        <w:spacing w:after="0" w:line="240" w:lineRule="auto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6D785DCD" w14:textId="77777777" w:rsidR="009A646E" w:rsidRPr="0091425A" w:rsidRDefault="009A646E" w:rsidP="00AE270B">
      <w:pPr>
        <w:spacing w:after="0" w:line="240" w:lineRule="auto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2AA519D7" w14:textId="77777777" w:rsidR="00A27762" w:rsidRPr="0091425A" w:rsidRDefault="00A27762" w:rsidP="002C4DD7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91425A">
        <w:rPr>
          <w:rFonts w:ascii="Times New Roman" w:hAnsi="Times New Roman"/>
          <w:sz w:val="24"/>
          <w:szCs w:val="24"/>
          <w:lang w:val="uk-UA"/>
        </w:rPr>
        <w:t>Таблиц</w:t>
      </w:r>
      <w:r w:rsidR="0091425A" w:rsidRPr="0091425A">
        <w:rPr>
          <w:rFonts w:ascii="Times New Roman" w:hAnsi="Times New Roman"/>
          <w:sz w:val="24"/>
          <w:szCs w:val="24"/>
          <w:lang w:val="uk-UA"/>
        </w:rPr>
        <w:t>я</w:t>
      </w:r>
      <w:r w:rsidRPr="0091425A">
        <w:rPr>
          <w:rFonts w:ascii="Times New Roman" w:hAnsi="Times New Roman"/>
          <w:sz w:val="24"/>
          <w:szCs w:val="24"/>
          <w:lang w:val="uk-UA"/>
        </w:rPr>
        <w:t xml:space="preserve"> 2</w:t>
      </w:r>
      <w:r w:rsidRPr="0091425A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91425A">
        <w:rPr>
          <w:rFonts w:ascii="Times New Roman" w:hAnsi="Times New Roman" w:cs="Times New Roman"/>
          <w:sz w:val="24"/>
          <w:szCs w:val="24"/>
          <w:lang w:val="uk-UA"/>
        </w:rPr>
        <w:t>Технічні характеристи</w:t>
      </w:r>
      <w:r w:rsidR="0091425A" w:rsidRPr="0091425A">
        <w:rPr>
          <w:rFonts w:ascii="Times New Roman" w:hAnsi="Times New Roman" w:cs="Times New Roman"/>
          <w:sz w:val="24"/>
          <w:szCs w:val="24"/>
          <w:lang w:val="uk-UA"/>
        </w:rPr>
        <w:t xml:space="preserve">ки </w:t>
      </w:r>
      <w:r w:rsidR="0091425A">
        <w:rPr>
          <w:rFonts w:ascii="Times New Roman" w:hAnsi="Times New Roman" w:cs="Times New Roman"/>
          <w:sz w:val="24"/>
          <w:szCs w:val="24"/>
          <w:lang w:val="uk-UA"/>
        </w:rPr>
        <w:t xml:space="preserve">оптичних </w:t>
      </w:r>
      <w:proofErr w:type="spellStart"/>
      <w:r w:rsidR="0091425A" w:rsidRPr="0091425A">
        <w:rPr>
          <w:rFonts w:ascii="Times New Roman" w:hAnsi="Times New Roman" w:cs="Times New Roman"/>
          <w:sz w:val="24"/>
          <w:szCs w:val="24"/>
          <w:lang w:val="uk-UA"/>
        </w:rPr>
        <w:t>трансі</w:t>
      </w:r>
      <w:r w:rsidR="0091425A">
        <w:rPr>
          <w:rFonts w:ascii="Times New Roman" w:hAnsi="Times New Roman" w:cs="Times New Roman"/>
          <w:sz w:val="24"/>
          <w:szCs w:val="24"/>
          <w:lang w:val="uk-UA"/>
        </w:rPr>
        <w:t>верів</w:t>
      </w:r>
      <w:proofErr w:type="spellEnd"/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500"/>
        <w:gridCol w:w="3686"/>
        <w:gridCol w:w="2835"/>
        <w:gridCol w:w="2693"/>
        <w:gridCol w:w="2890"/>
      </w:tblGrid>
      <w:tr w:rsidR="00A27762" w:rsidRPr="0091425A" w14:paraId="33C84A91" w14:textId="77777777" w:rsidTr="0091425A">
        <w:trPr>
          <w:trHeight w:val="308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ADD0B4C" w14:textId="77777777" w:rsidR="00A27762" w:rsidRPr="0091425A" w:rsidRDefault="0091425A" w:rsidP="009142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Максимальна довжина </w:t>
            </w:r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>ВОЛ</w:t>
            </w: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>, км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D07334F" w14:textId="77777777" w:rsidR="00A27762" w:rsidRPr="0091425A" w:rsidRDefault="0091425A" w:rsidP="009142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Довжина хвилі</w:t>
            </w:r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>, нм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848293B" w14:textId="77777777" w:rsidR="00A27762" w:rsidRPr="0091425A" w:rsidRDefault="0091425A" w:rsidP="009142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Потужність передачі </w:t>
            </w:r>
            <w:proofErr w:type="spellStart"/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>min</w:t>
            </w:r>
            <w:proofErr w:type="spellEnd"/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>max</w:t>
            </w:r>
            <w:proofErr w:type="spellEnd"/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>дБм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3627381" w14:textId="77777777" w:rsidR="00A27762" w:rsidRPr="0091425A" w:rsidRDefault="0091425A" w:rsidP="009142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Чутливість</w:t>
            </w:r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>дБм</w:t>
            </w:r>
            <w:proofErr w:type="spellEnd"/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F6091D" w14:textId="77777777" w:rsidR="00A27762" w:rsidRPr="0091425A" w:rsidRDefault="0091425A" w:rsidP="009142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Потужність прийому</w:t>
            </w:r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>max</w:t>
            </w:r>
            <w:proofErr w:type="spellEnd"/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27762" w:rsidRPr="0091425A">
              <w:rPr>
                <w:rFonts w:ascii="Times New Roman" w:hAnsi="Times New Roman"/>
                <w:sz w:val="24"/>
                <w:szCs w:val="24"/>
                <w:lang w:val="uk-UA"/>
              </w:rPr>
              <w:t>дБм</w:t>
            </w:r>
            <w:proofErr w:type="spellEnd"/>
          </w:p>
        </w:tc>
      </w:tr>
      <w:tr w:rsidR="00A27762" w:rsidRPr="0091425A" w14:paraId="023FC46B" w14:textId="77777777" w:rsidTr="00275D37"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5E17CE3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680E3A2" w14:textId="12B5EF9E" w:rsidR="00A27762" w:rsidRPr="005B6940" w:rsidRDefault="00A27762" w:rsidP="00275D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1425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1310/1550</w:t>
            </w:r>
            <w:r w:rsidR="005B6940" w:rsidRPr="005B694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 w:rsidR="005B694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«ОРІОН» АПК </w:t>
            </w:r>
            <w:r w:rsidR="005B69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TX</w:t>
            </w:r>
            <w:r w:rsidR="005B6940" w:rsidRPr="005B694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14:paraId="29A9AF85" w14:textId="6CD15670" w:rsidR="00A27762" w:rsidRPr="005B6940" w:rsidRDefault="00A27762" w:rsidP="005B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1425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1550/1310</w:t>
            </w:r>
            <w:r w:rsidR="005B6940" w:rsidRPr="005B694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 w:rsidR="005B694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«ОРІОН» АПК </w:t>
            </w:r>
            <w:r w:rsidR="005B69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RX</w:t>
            </w:r>
            <w:r w:rsidR="005B6940" w:rsidRPr="005B694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DBF49D8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- 14 / - 3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E80DD13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- 33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AE1A9D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- 3</w:t>
            </w:r>
          </w:p>
        </w:tc>
      </w:tr>
      <w:tr w:rsidR="00A27762" w:rsidRPr="0091425A" w14:paraId="77A3F08E" w14:textId="77777777" w:rsidTr="00275D37"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35EE601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6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AAAA9DA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042F9D9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- 10 / - 3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477B1A7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- 34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E739DF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- 3</w:t>
            </w:r>
          </w:p>
        </w:tc>
      </w:tr>
      <w:tr w:rsidR="00A27762" w:rsidRPr="0091425A" w14:paraId="0B4E2A20" w14:textId="77777777" w:rsidTr="00275D37"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75081E7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36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69460C0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505375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- 5 / 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59E81B4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- 34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E293D5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- 3</w:t>
            </w:r>
          </w:p>
        </w:tc>
      </w:tr>
      <w:tr w:rsidR="00A27762" w:rsidRPr="0091425A" w14:paraId="6D35D589" w14:textId="77777777" w:rsidTr="00275D37"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0B2B5A3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36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2EF07E7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70F1304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- 2 / 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8596215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- 35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14B379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- 3</w:t>
            </w:r>
          </w:p>
        </w:tc>
      </w:tr>
      <w:tr w:rsidR="00A27762" w:rsidRPr="0091425A" w14:paraId="511E5C28" w14:textId="77777777" w:rsidTr="00275D37">
        <w:trPr>
          <w:trHeight w:val="63"/>
        </w:trPr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54DEBE5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95F853C" w14:textId="15ACCAA4" w:rsidR="00A27762" w:rsidRPr="005B6940" w:rsidRDefault="005B6940" w:rsidP="005B69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1425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1490/1550</w:t>
            </w:r>
            <w:r w:rsidRPr="005B694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«ОРІОН» АПК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TX</w:t>
            </w:r>
            <w:r w:rsidRPr="005B694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14:paraId="040BE467" w14:textId="5DD20D45" w:rsidR="00A27762" w:rsidRPr="005B6940" w:rsidRDefault="005B6940" w:rsidP="005B69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91425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1550/1490</w:t>
            </w:r>
            <w:r w:rsidRPr="005B694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«ОРІОН» АПК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RX</w:t>
            </w:r>
            <w:r w:rsidRPr="005B694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745F924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- 2 / 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273BCFC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- 35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25E066" w14:textId="77777777" w:rsidR="00A27762" w:rsidRPr="0091425A" w:rsidRDefault="00A27762" w:rsidP="00275D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5A">
              <w:rPr>
                <w:rFonts w:ascii="Times New Roman" w:hAnsi="Times New Roman"/>
                <w:sz w:val="24"/>
                <w:szCs w:val="24"/>
                <w:lang w:val="uk-UA"/>
              </w:rPr>
              <w:t>- 3</w:t>
            </w:r>
          </w:p>
        </w:tc>
      </w:tr>
    </w:tbl>
    <w:p w14:paraId="14C23FBA" w14:textId="77777777" w:rsidR="00A27762" w:rsidRDefault="00A27762" w:rsidP="00A27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A41AEC" w14:textId="77777777" w:rsidR="00F019E6" w:rsidRDefault="00F019E6" w:rsidP="002C4DD7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B138A33" w14:textId="4331840F" w:rsidR="008122C2" w:rsidRPr="002C4DD7" w:rsidRDefault="008122C2" w:rsidP="002C4DD7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4DD7">
        <w:rPr>
          <w:rFonts w:ascii="Times New Roman" w:eastAsia="Calibri" w:hAnsi="Times New Roman" w:cs="Times New Roman"/>
          <w:sz w:val="24"/>
          <w:szCs w:val="24"/>
          <w:lang w:val="uk-UA"/>
        </w:rPr>
        <w:t>Таблиця</w:t>
      </w:r>
      <w:r w:rsidR="002C4DD7">
        <w:rPr>
          <w:rFonts w:ascii="Times New Roman" w:eastAsia="Calibri" w:hAnsi="Times New Roman" w:cs="Times New Roman"/>
          <w:sz w:val="24"/>
          <w:szCs w:val="24"/>
        </w:rPr>
        <w:t xml:space="preserve"> 3 - </w:t>
      </w:r>
      <w:r w:rsidRPr="002C4DD7">
        <w:rPr>
          <w:rFonts w:ascii="Times New Roman" w:eastAsia="Calibri" w:hAnsi="Times New Roman" w:cs="Times New Roman"/>
          <w:sz w:val="24"/>
          <w:szCs w:val="24"/>
          <w:lang w:val="uk-UA"/>
        </w:rPr>
        <w:t>Форма замовлення</w:t>
      </w:r>
      <w:r w:rsidRPr="002C4DD7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 w:rsidRPr="002C4DD7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C4DD7">
        <w:rPr>
          <w:rFonts w:ascii="Times New Roman" w:eastAsia="Calibri" w:hAnsi="Times New Roman" w:cs="Times New Roman"/>
          <w:sz w:val="24"/>
          <w:szCs w:val="24"/>
        </w:rPr>
        <w:t>П для «ОР</w:t>
      </w:r>
      <w:r w:rsidRPr="002C4DD7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C4DD7">
        <w:rPr>
          <w:rFonts w:ascii="Times New Roman" w:eastAsia="Calibri" w:hAnsi="Times New Roman" w:cs="Times New Roman"/>
          <w:sz w:val="24"/>
          <w:szCs w:val="24"/>
        </w:rPr>
        <w:t xml:space="preserve">ОН» АПК </w:t>
      </w:r>
      <w:r w:rsidR="002C4DD7" w:rsidRPr="002C4D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ОІ</w:t>
      </w:r>
      <w:r w:rsidR="002C4DD7" w:rsidRPr="002C4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4DD7">
        <w:rPr>
          <w:rFonts w:ascii="Times New Roman" w:eastAsia="Calibri" w:hAnsi="Times New Roman" w:cs="Times New Roman"/>
          <w:sz w:val="24"/>
          <w:szCs w:val="24"/>
        </w:rPr>
        <w:t>TX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276"/>
        <w:gridCol w:w="1275"/>
        <w:gridCol w:w="1276"/>
        <w:gridCol w:w="1418"/>
        <w:gridCol w:w="1275"/>
        <w:gridCol w:w="1276"/>
        <w:gridCol w:w="1276"/>
      </w:tblGrid>
      <w:tr w:rsidR="008122C2" w14:paraId="1F535D47" w14:textId="77777777" w:rsidTr="008122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B93E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модулів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5CF7" w14:textId="0937EB25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М</w:t>
            </w:r>
            <w:r w:rsidR="00F019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-АПК ТХ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1040" w14:textId="5F515A45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М</w:t>
            </w:r>
            <w:r w:rsidR="00F019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019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-АПК ТХ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3AA5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КП-АПК ТХ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AC25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МС-АПК ТХ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1056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МВ-АПК ТХ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87B1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ЦП61850-АПК ТХ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399C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МOI-АПК ТХ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0B3D" w14:textId="6731591E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</w:t>
            </w:r>
            <w:r w:rsidR="00F019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-АПК ТХ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D669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ЛП-АПК ТХ</w:t>
            </w:r>
          </w:p>
        </w:tc>
      </w:tr>
      <w:tr w:rsidR="008122C2" w14:paraId="49120DDB" w14:textId="77777777" w:rsidTr="008122C2">
        <w:trPr>
          <w:trHeight w:val="56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2C2E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замовлених модулів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D42C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98AB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9531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2DB4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0F01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978B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84D6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01AD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0E1B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54AA618D" w14:textId="622C61EE" w:rsidR="008122C2" w:rsidRPr="002C4DD7" w:rsidRDefault="008122C2" w:rsidP="002C4DD7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4DD7">
        <w:rPr>
          <w:rFonts w:ascii="Times New Roman" w:eastAsia="Calibri" w:hAnsi="Times New Roman" w:cs="Times New Roman"/>
          <w:sz w:val="24"/>
          <w:szCs w:val="24"/>
          <w:lang w:val="uk-UA"/>
        </w:rPr>
        <w:t>Таблиця 4</w:t>
      </w:r>
      <w:r w:rsidR="002C4DD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2C4DD7">
        <w:rPr>
          <w:rFonts w:ascii="Times New Roman" w:eastAsia="Calibri" w:hAnsi="Times New Roman" w:cs="Times New Roman"/>
          <w:sz w:val="24"/>
          <w:szCs w:val="24"/>
        </w:rPr>
        <w:t xml:space="preserve">Форма </w:t>
      </w:r>
      <w:r w:rsidRPr="002C4DD7">
        <w:rPr>
          <w:rFonts w:ascii="Times New Roman" w:eastAsia="Calibri" w:hAnsi="Times New Roman" w:cs="Times New Roman"/>
          <w:sz w:val="24"/>
          <w:szCs w:val="24"/>
          <w:lang w:val="uk-UA"/>
        </w:rPr>
        <w:t>замовлення</w:t>
      </w:r>
      <w:r w:rsidRPr="002C4DD7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 w:rsidRPr="002C4DD7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C4DD7">
        <w:rPr>
          <w:rFonts w:ascii="Times New Roman" w:eastAsia="Calibri" w:hAnsi="Times New Roman" w:cs="Times New Roman"/>
          <w:sz w:val="24"/>
          <w:szCs w:val="24"/>
        </w:rPr>
        <w:t>П для «ОР</w:t>
      </w:r>
      <w:r w:rsidRPr="002C4DD7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C4DD7">
        <w:rPr>
          <w:rFonts w:ascii="Times New Roman" w:eastAsia="Calibri" w:hAnsi="Times New Roman" w:cs="Times New Roman"/>
          <w:sz w:val="24"/>
          <w:szCs w:val="24"/>
        </w:rPr>
        <w:t xml:space="preserve">ОН» АПК </w:t>
      </w:r>
      <w:r w:rsidR="002C4DD7" w:rsidRPr="002C4D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ОІ</w:t>
      </w:r>
      <w:r w:rsidR="002C4DD7" w:rsidRPr="002C4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4DD7">
        <w:rPr>
          <w:rFonts w:ascii="Times New Roman" w:eastAsia="Calibri" w:hAnsi="Times New Roman" w:cs="Times New Roman"/>
          <w:sz w:val="24"/>
          <w:szCs w:val="24"/>
        </w:rPr>
        <w:t>RX</w:t>
      </w: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275"/>
        <w:gridCol w:w="1418"/>
        <w:gridCol w:w="1275"/>
        <w:gridCol w:w="1276"/>
        <w:gridCol w:w="1276"/>
      </w:tblGrid>
      <w:tr w:rsidR="008122C2" w14:paraId="312F906B" w14:textId="77777777" w:rsidTr="008122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33A5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модулів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F71E" w14:textId="5F811741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М</w:t>
            </w:r>
            <w:r w:rsidR="00F019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F9E4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КП-АПК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57F4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МС-АПК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E0FD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ЦП61850-АПК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3057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МOI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38B2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МУРС 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DC42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ЛП-АПК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8122C2" w14:paraId="34E6726F" w14:textId="77777777" w:rsidTr="008122C2">
        <w:trPr>
          <w:trHeight w:val="56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1471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замовлення модулів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F609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9FF1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D73C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0E37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F94B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9D9F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9B7A" w14:textId="77777777" w:rsidR="008122C2" w:rsidRDefault="0081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0D92B336" w14:textId="77777777" w:rsidR="008122C2" w:rsidRPr="0091425A" w:rsidRDefault="008122C2" w:rsidP="00A27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C2AE54" w14:textId="77777777" w:rsidR="00F019E6" w:rsidRPr="00375147" w:rsidRDefault="00F019E6" w:rsidP="00F019E6">
      <w:pPr>
        <w:rPr>
          <w:rFonts w:ascii="Times New Roman" w:eastAsia="Times New Roman" w:hAnsi="Times New Roman"/>
          <w:sz w:val="24"/>
          <w:szCs w:val="24"/>
          <w:lang w:val="uk-UA"/>
        </w:rPr>
      </w:pPr>
      <w:bookmarkStart w:id="2" w:name="_Hlk128564481"/>
      <w:r>
        <w:rPr>
          <w:rFonts w:ascii="Times New Roman" w:eastAsia="Times New Roman" w:hAnsi="Times New Roman"/>
          <w:sz w:val="24"/>
          <w:szCs w:val="24"/>
          <w:lang w:val="uk-UA"/>
        </w:rPr>
        <w:t>В</w:t>
      </w:r>
      <w:r w:rsidRPr="00375147">
        <w:rPr>
          <w:rFonts w:ascii="Times New Roman" w:eastAsia="Times New Roman" w:hAnsi="Times New Roman"/>
          <w:sz w:val="24"/>
          <w:szCs w:val="24"/>
          <w:lang w:val="uk-UA"/>
        </w:rPr>
        <w:t>ідповідальний:</w:t>
      </w:r>
    </w:p>
    <w:p w14:paraId="1AA6C334" w14:textId="77777777" w:rsidR="00F019E6" w:rsidRPr="00375147" w:rsidRDefault="00F019E6" w:rsidP="00F019E6">
      <w:pPr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Начальник виробничого відділу</w:t>
      </w:r>
    </w:p>
    <w:p w14:paraId="0A9B70F2" w14:textId="77777777" w:rsidR="00F019E6" w:rsidRPr="00375147" w:rsidRDefault="00F019E6" w:rsidP="00F019E6">
      <w:pPr>
        <w:rPr>
          <w:rStyle w:val="a4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ТОВ «ПГС ЕНЕРДЖИ»                                            </w:t>
      </w:r>
      <w:r w:rsidRPr="00375147">
        <w:rPr>
          <w:rFonts w:ascii="Times New Roman" w:eastAsia="Times New Roman" w:hAnsi="Times New Roman"/>
          <w:sz w:val="24"/>
          <w:szCs w:val="24"/>
          <w:lang w:val="uk-UA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/>
        </w:rPr>
        <w:t>Хоменко Г.П</w:t>
      </w:r>
    </w:p>
    <w:bookmarkEnd w:id="2"/>
    <w:p w14:paraId="79B38A2E" w14:textId="77777777" w:rsidR="009A646E" w:rsidRDefault="009A646E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765D2DDA" w14:textId="77777777" w:rsidR="009A646E" w:rsidRDefault="009A646E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0DCA1690" w14:textId="77777777" w:rsidR="009A646E" w:rsidRDefault="009A646E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25C38938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4CF6B571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003BDC84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4E1EA70C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2AFBFB8C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06BDB679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2E8B4C20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2366BC17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3E6DE502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62BF14AB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3439F48C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530F96E1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08718839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066DE983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4CEDB6A1" w14:textId="77777777" w:rsidR="00137A72" w:rsidRDefault="00137A72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42887842" w14:textId="41A408AD" w:rsidR="00FB197B" w:rsidRPr="00153F45" w:rsidRDefault="00FB197B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6B1FB9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ДОДАТОК 1</w:t>
      </w:r>
      <w:r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. </w:t>
      </w:r>
      <w:r w:rsidRPr="009B71F5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Особливості при підключенні «ОРІОН» АПК до локальної мережі.</w:t>
      </w:r>
    </w:p>
    <w:p w14:paraId="087A451C" w14:textId="77777777" w:rsidR="00FB197B" w:rsidRDefault="00FB197B" w:rsidP="00FB197B">
      <w:pPr>
        <w:spacing w:after="0" w:line="240" w:lineRule="auto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55BA0170" w14:textId="77777777" w:rsidR="00FB197B" w:rsidRDefault="00FB197B" w:rsidP="00FB197B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>
        <w:rPr>
          <w:noProof/>
          <w:lang w:eastAsia="ru-RU"/>
        </w:rPr>
        <w:drawing>
          <wp:inline distT="0" distB="0" distL="0" distR="0" wp14:anchorId="714D2907" wp14:editId="382BE0AA">
            <wp:extent cx="5360117" cy="20808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066" cy="210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5FD5A" w14:textId="7AE8A571" w:rsidR="00FB197B" w:rsidRPr="00EA0F4C" w:rsidRDefault="00FB197B" w:rsidP="00FB197B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Рисунок </w:t>
      </w:r>
      <w:r w:rsidR="00E57D71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1.</w:t>
      </w: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без використання резервування</w:t>
      </w:r>
    </w:p>
    <w:p w14:paraId="3B655377" w14:textId="77777777" w:rsidR="00FB197B" w:rsidRDefault="00FB197B" w:rsidP="00FB197B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6569BA0" wp14:editId="439CEFA3">
            <wp:extent cx="6142397" cy="33762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38" cy="341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FDA0B" w14:textId="4A1FDDDB" w:rsidR="00FB197B" w:rsidRPr="00EA0F4C" w:rsidRDefault="00FB197B" w:rsidP="00FB197B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Рисунок </w:t>
      </w:r>
      <w:r w:rsidR="00E57D71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1.</w:t>
      </w: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з резервуванням типу 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PRP</w:t>
      </w:r>
    </w:p>
    <w:p w14:paraId="619C9B5B" w14:textId="77777777" w:rsidR="00FB197B" w:rsidRDefault="00FB197B" w:rsidP="00FB197B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5000D736" w14:textId="77777777" w:rsidR="00FB197B" w:rsidRDefault="00FB197B" w:rsidP="00FB197B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6A227FD" wp14:editId="45E504B4">
            <wp:extent cx="6217221" cy="468336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287" cy="469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D14B3" w14:textId="77777777" w:rsidR="00FB197B" w:rsidRDefault="00FB197B" w:rsidP="00FB197B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671FE7F3" w14:textId="438EF380" w:rsidR="00FB197B" w:rsidRPr="00EA0F4C" w:rsidRDefault="00FB197B" w:rsidP="00FB197B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Рисунок </w:t>
      </w:r>
      <w:r w:rsidR="00E57D71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1.</w:t>
      </w: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з резервуванням типу 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HSR</w:t>
      </w:r>
    </w:p>
    <w:p w14:paraId="4E1235B6" w14:textId="77777777" w:rsidR="00FB197B" w:rsidRPr="00EA0F4C" w:rsidRDefault="00FB197B" w:rsidP="00FB197B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2BA35831" w14:textId="77777777" w:rsidR="00FB197B" w:rsidRDefault="00FB197B" w:rsidP="00FB197B">
      <w:pPr>
        <w:spacing w:after="0" w:line="240" w:lineRule="auto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347B17CF" w14:textId="77777777" w:rsidR="00FB197B" w:rsidRDefault="00FB197B" w:rsidP="00FB197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5E204047" w14:textId="77777777" w:rsidR="00E57D71" w:rsidRDefault="00E57D71" w:rsidP="00FB197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164EC846" w14:textId="77777777" w:rsidR="00E57D71" w:rsidRDefault="00E57D71" w:rsidP="00FB197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6765EF28" w14:textId="77777777" w:rsidR="00E57D71" w:rsidRDefault="00E57D71" w:rsidP="00FB197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4C94C78B" w14:textId="77777777" w:rsidR="00E57D71" w:rsidRDefault="00E57D71" w:rsidP="00FB197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02B7FC90" w14:textId="77777777" w:rsidR="00E57D71" w:rsidRDefault="00E57D71" w:rsidP="00FB197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6760C45A" w14:textId="77777777" w:rsidR="00E57D71" w:rsidRDefault="00E57D71" w:rsidP="00FB197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065998B4" w14:textId="77777777" w:rsidR="00E57D71" w:rsidRDefault="00E57D71" w:rsidP="00FB197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32DB2B09" w14:textId="0D215428" w:rsidR="00E57D71" w:rsidRPr="00E57D71" w:rsidRDefault="00E57D71" w:rsidP="00E57D71">
      <w:pPr>
        <w:spacing w:line="240" w:lineRule="auto"/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E57D71"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lastRenderedPageBreak/>
        <w:t>ДОДАТОК 2. Рекомендації по вибору оптичного кабелю і оптичних з’єднувачів</w:t>
      </w:r>
      <w:r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(локальна мережа АСУ ТП)</w:t>
      </w:r>
      <w:r w:rsidRPr="00E57D7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14:paraId="587D7D6F" w14:textId="43688206" w:rsidR="00E57D71" w:rsidRPr="00E57D71" w:rsidRDefault="00E57D71" w:rsidP="00E57D7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В «ОРІОН»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АПК 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використовуються оптичні 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SFP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модулі з довжиною хвилі 1310 нм.</w:t>
      </w:r>
    </w:p>
    <w:p w14:paraId="6141F918" w14:textId="77777777" w:rsidR="00E57D71" w:rsidRPr="00E57D71" w:rsidRDefault="00E57D71" w:rsidP="00E57D7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Оптичний порт, дуплексний 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. По замовленню встановлюється </w:t>
      </w:r>
      <w:proofErr w:type="spellStart"/>
      <w:r w:rsidRPr="00E57D71">
        <w:rPr>
          <w:rFonts w:ascii="Times New Roman" w:hAnsi="Times New Roman" w:cs="Times New Roman"/>
          <w:sz w:val="24"/>
          <w:szCs w:val="24"/>
          <w:lang w:val="uk-UA"/>
        </w:rPr>
        <w:t>мультимодовий</w:t>
      </w:r>
      <w:proofErr w:type="spellEnd"/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) або </w:t>
      </w:r>
      <w:proofErr w:type="spellStart"/>
      <w:r w:rsidRPr="00E57D71">
        <w:rPr>
          <w:rFonts w:ascii="Times New Roman" w:hAnsi="Times New Roman" w:cs="Times New Roman"/>
          <w:sz w:val="24"/>
          <w:szCs w:val="24"/>
          <w:lang w:val="uk-UA"/>
        </w:rPr>
        <w:t>одномодовий</w:t>
      </w:r>
      <w:proofErr w:type="spellEnd"/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7D71">
        <w:rPr>
          <w:rFonts w:ascii="Times New Roman" w:hAnsi="Times New Roman" w:cs="Times New Roman"/>
          <w:sz w:val="24"/>
          <w:szCs w:val="24"/>
        </w:rPr>
        <w:t>(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SM</w:t>
      </w:r>
      <w:r w:rsidRPr="00E57D71">
        <w:rPr>
          <w:rFonts w:ascii="Times New Roman" w:hAnsi="Times New Roman" w:cs="Times New Roman"/>
          <w:sz w:val="24"/>
          <w:szCs w:val="24"/>
        </w:rPr>
        <w:t xml:space="preserve">) 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SFP</w:t>
      </w:r>
      <w:r w:rsidRPr="00E57D71">
        <w:rPr>
          <w:rFonts w:ascii="Times New Roman" w:hAnsi="Times New Roman" w:cs="Times New Roman"/>
          <w:sz w:val="24"/>
          <w:szCs w:val="24"/>
        </w:rPr>
        <w:t xml:space="preserve"> 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>модуль</w:t>
      </w:r>
      <w:r w:rsidRPr="00E57D71">
        <w:rPr>
          <w:rFonts w:ascii="Times New Roman" w:hAnsi="Times New Roman" w:cs="Times New Roman"/>
          <w:sz w:val="24"/>
          <w:szCs w:val="24"/>
        </w:rPr>
        <w:t>.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7D71">
        <w:rPr>
          <w:rFonts w:ascii="Times New Roman" w:hAnsi="Times New Roman" w:cs="Times New Roman"/>
          <w:sz w:val="24"/>
          <w:szCs w:val="24"/>
        </w:rPr>
        <w:t xml:space="preserve"> 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4183C4" w14:textId="77777777" w:rsidR="00E57D71" w:rsidRPr="00E57D71" w:rsidRDefault="00E57D71" w:rsidP="00E57D7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 w:rsidRPr="00E57D71">
        <w:rPr>
          <w:rFonts w:ascii="Times New Roman" w:hAnsi="Times New Roman" w:cs="Times New Roman"/>
          <w:b/>
          <w:sz w:val="24"/>
          <w:szCs w:val="24"/>
          <w:lang w:val="uk-UA"/>
        </w:rPr>
        <w:t>мультимодового</w:t>
      </w:r>
      <w:proofErr w:type="spellEnd"/>
      <w:r w:rsidRPr="00E57D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Pr="00E57D71">
        <w:rPr>
          <w:rFonts w:ascii="Times New Roman" w:hAnsi="Times New Roman" w:cs="Times New Roman"/>
          <w:b/>
          <w:sz w:val="24"/>
          <w:szCs w:val="24"/>
          <w:lang w:val="en-US"/>
        </w:rPr>
        <w:t>MM</w:t>
      </w:r>
      <w:r w:rsidRPr="00E57D71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варіанту 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SFP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57D71">
        <w:rPr>
          <w:rFonts w:ascii="Times New Roman" w:hAnsi="Times New Roman" w:cs="Times New Roman"/>
          <w:sz w:val="24"/>
          <w:szCs w:val="24"/>
        </w:rPr>
        <w:t xml:space="preserve"> 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рекомендується використовувати оптичний кабель 50/125 </w:t>
      </w:r>
      <w:proofErr w:type="spellStart"/>
      <w:r w:rsidRPr="00E57D71">
        <w:rPr>
          <w:rFonts w:ascii="Times New Roman" w:hAnsi="Times New Roman" w:cs="Times New Roman"/>
          <w:sz w:val="24"/>
          <w:szCs w:val="24"/>
          <w:lang w:val="uk-UA"/>
        </w:rPr>
        <w:t>мкм</w:t>
      </w:r>
      <w:proofErr w:type="spellEnd"/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, з з’єднувачами дуплексний 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7D71">
        <w:rPr>
          <w:rFonts w:ascii="Times New Roman" w:hAnsi="Times New Roman" w:cs="Times New Roman"/>
          <w:sz w:val="24"/>
          <w:szCs w:val="24"/>
        </w:rPr>
        <w:t>(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>див. рисунок 2.1</w:t>
      </w:r>
      <w:r w:rsidRPr="00E57D71">
        <w:rPr>
          <w:rFonts w:ascii="Times New Roman" w:hAnsi="Times New Roman" w:cs="Times New Roman"/>
          <w:sz w:val="24"/>
          <w:szCs w:val="24"/>
        </w:rPr>
        <w:t>)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, поліровка 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UPC</w:t>
      </w:r>
      <w:r w:rsidRPr="00E57D71">
        <w:rPr>
          <w:rFonts w:ascii="Times New Roman" w:hAnsi="Times New Roman" w:cs="Times New Roman"/>
          <w:sz w:val="24"/>
          <w:szCs w:val="24"/>
        </w:rPr>
        <w:t>.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Максимальна робоча відстань до 2 км.</w:t>
      </w:r>
    </w:p>
    <w:p w14:paraId="17B41424" w14:textId="77777777" w:rsidR="00E57D71" w:rsidRPr="00E57D71" w:rsidRDefault="00E57D71" w:rsidP="00E57D7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 w:rsidRPr="00E57D71">
        <w:rPr>
          <w:rFonts w:ascii="Times New Roman" w:hAnsi="Times New Roman" w:cs="Times New Roman"/>
          <w:b/>
          <w:sz w:val="24"/>
          <w:szCs w:val="24"/>
          <w:lang w:val="uk-UA"/>
        </w:rPr>
        <w:t>одномодового</w:t>
      </w:r>
      <w:proofErr w:type="spellEnd"/>
      <w:r w:rsidRPr="00E57D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Pr="00E57D71">
        <w:rPr>
          <w:rFonts w:ascii="Times New Roman" w:hAnsi="Times New Roman" w:cs="Times New Roman"/>
          <w:b/>
          <w:sz w:val="24"/>
          <w:szCs w:val="24"/>
          <w:lang w:val="en-US"/>
        </w:rPr>
        <w:t>SM</w:t>
      </w:r>
      <w:r w:rsidRPr="00E57D71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варіанту 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SFP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, рекомендується використовувати оптичний кабель 9/125 </w:t>
      </w:r>
      <w:proofErr w:type="spellStart"/>
      <w:r w:rsidRPr="00E57D71">
        <w:rPr>
          <w:rFonts w:ascii="Times New Roman" w:hAnsi="Times New Roman" w:cs="Times New Roman"/>
          <w:sz w:val="24"/>
          <w:szCs w:val="24"/>
          <w:lang w:val="uk-UA"/>
        </w:rPr>
        <w:t>мкм</w:t>
      </w:r>
      <w:proofErr w:type="spellEnd"/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, з з’єднувачами дуплексний 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(див. рисунок 2.1), поліровка 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UPC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>. Максимальна робоча відстань до 15 км.</w:t>
      </w:r>
    </w:p>
    <w:p w14:paraId="72757A13" w14:textId="77777777" w:rsidR="00E57D71" w:rsidRPr="00E57D71" w:rsidRDefault="00E57D71" w:rsidP="00E57D7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FD9124E" w14:textId="4E497613" w:rsidR="00E57D71" w:rsidRPr="00E57D71" w:rsidRDefault="00E57D71" w:rsidP="00E57D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57D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0F1D12" wp14:editId="0040BAC3">
            <wp:extent cx="1571625" cy="1362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00749" w14:textId="77777777" w:rsidR="00E57D71" w:rsidRPr="00E57D71" w:rsidRDefault="00E57D71" w:rsidP="00E57D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7446A43" w14:textId="77777777" w:rsidR="00E57D71" w:rsidRPr="00E57D71" w:rsidRDefault="00E57D71" w:rsidP="00E57D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57D71">
        <w:rPr>
          <w:rFonts w:ascii="Times New Roman" w:hAnsi="Times New Roman" w:cs="Times New Roman"/>
          <w:sz w:val="24"/>
          <w:szCs w:val="24"/>
          <w:lang w:val="uk-UA"/>
        </w:rPr>
        <w:t>Рисунок 2.1</w:t>
      </w:r>
    </w:p>
    <w:p w14:paraId="3643DA01" w14:textId="77777777" w:rsidR="00E57D71" w:rsidRPr="00E57D71" w:rsidRDefault="00E57D71" w:rsidP="00FB197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34F327E0" w14:textId="77777777" w:rsidR="00AE270B" w:rsidRPr="00E57D71" w:rsidRDefault="00AE270B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6F4D9876" w14:textId="77777777" w:rsidR="00AE270B" w:rsidRPr="005B6940" w:rsidRDefault="00AE270B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1248DCDD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104DC94E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13305F99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41D03524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6B9387A2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15C73EBA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17BE1634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726677F1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60145B73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08053135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4A3D7D58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33FE7090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433104C0" w14:textId="77777777" w:rsidR="005716DC" w:rsidRPr="005B6940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1582CB90" w14:textId="57B44BDB" w:rsidR="005716DC" w:rsidRPr="00E57D71" w:rsidRDefault="005716DC" w:rsidP="005716DC">
      <w:pPr>
        <w:spacing w:line="240" w:lineRule="auto"/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E57D71"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lastRenderedPageBreak/>
        <w:t xml:space="preserve">ДОДАТОК </w:t>
      </w:r>
      <w:r w:rsidRPr="00C9127C"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E57D71"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. Рекомендації по вибору оптичного кабелю і оптичних з’єднувачів</w:t>
      </w:r>
      <w:r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(</w:t>
      </w:r>
      <w:r w:rsidR="00C9127C"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передача аварійних команд</w:t>
      </w:r>
      <w:r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E57D7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14:paraId="77F26B72" w14:textId="64884540" w:rsidR="005716DC" w:rsidRPr="00E57D71" w:rsidRDefault="005716DC" w:rsidP="005716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В «ОРІОН» </w:t>
      </w:r>
      <w:r>
        <w:rPr>
          <w:rFonts w:ascii="Times New Roman" w:hAnsi="Times New Roman" w:cs="Times New Roman"/>
          <w:sz w:val="24"/>
          <w:szCs w:val="24"/>
          <w:lang w:val="uk-UA"/>
        </w:rPr>
        <w:t>АПК</w:t>
      </w:r>
      <w:r w:rsidR="00C9127C">
        <w:rPr>
          <w:rFonts w:ascii="Times New Roman" w:hAnsi="Times New Roman" w:cs="Times New Roman"/>
          <w:sz w:val="24"/>
          <w:szCs w:val="24"/>
          <w:lang w:val="uk-UA"/>
        </w:rPr>
        <w:t xml:space="preserve"> ОІ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127C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використовуються </w:t>
      </w:r>
      <w:proofErr w:type="spellStart"/>
      <w:r w:rsidRPr="00E57D71">
        <w:rPr>
          <w:rFonts w:ascii="Times New Roman" w:hAnsi="Times New Roman" w:cs="Times New Roman"/>
          <w:sz w:val="24"/>
          <w:szCs w:val="24"/>
          <w:lang w:val="uk-UA"/>
        </w:rPr>
        <w:t>одномодов</w:t>
      </w:r>
      <w:r w:rsidR="00C9127C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7D71">
        <w:rPr>
          <w:rFonts w:ascii="Times New Roman" w:hAnsi="Times New Roman" w:cs="Times New Roman"/>
          <w:sz w:val="24"/>
          <w:szCs w:val="24"/>
        </w:rPr>
        <w:t>(</w:t>
      </w:r>
      <w:r w:rsidRPr="00E57D71">
        <w:rPr>
          <w:rFonts w:ascii="Times New Roman" w:hAnsi="Times New Roman" w:cs="Times New Roman"/>
          <w:sz w:val="24"/>
          <w:szCs w:val="24"/>
          <w:lang w:val="en-US"/>
        </w:rPr>
        <w:t>SM</w:t>
      </w:r>
      <w:r w:rsidRPr="00E57D71">
        <w:rPr>
          <w:rFonts w:ascii="Times New Roman" w:hAnsi="Times New Roman" w:cs="Times New Roman"/>
          <w:sz w:val="24"/>
          <w:szCs w:val="24"/>
        </w:rPr>
        <w:t xml:space="preserve">) </w:t>
      </w:r>
      <w:r w:rsidR="00C9127C">
        <w:rPr>
          <w:rFonts w:ascii="Times New Roman" w:hAnsi="Times New Roman" w:cs="Times New Roman"/>
          <w:sz w:val="24"/>
          <w:szCs w:val="24"/>
          <w:lang w:val="uk-UA"/>
        </w:rPr>
        <w:t>оптичні</w:t>
      </w:r>
      <w:r w:rsidRPr="00E57D71">
        <w:rPr>
          <w:rFonts w:ascii="Times New Roman" w:hAnsi="Times New Roman" w:cs="Times New Roman"/>
          <w:sz w:val="24"/>
          <w:szCs w:val="24"/>
        </w:rPr>
        <w:t xml:space="preserve"> 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>модул</w:t>
      </w:r>
      <w:r w:rsidR="00C9127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7D71">
        <w:rPr>
          <w:rFonts w:ascii="Times New Roman" w:hAnsi="Times New Roman" w:cs="Times New Roman"/>
          <w:sz w:val="24"/>
          <w:szCs w:val="24"/>
        </w:rPr>
        <w:t>.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7D71">
        <w:rPr>
          <w:rFonts w:ascii="Times New Roman" w:hAnsi="Times New Roman" w:cs="Times New Roman"/>
          <w:sz w:val="24"/>
          <w:szCs w:val="24"/>
        </w:rPr>
        <w:t xml:space="preserve"> </w:t>
      </w:r>
      <w:r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5E735C4" w14:textId="4B0507DE" w:rsidR="005716DC" w:rsidRPr="00DA3F5D" w:rsidRDefault="00C9127C" w:rsidP="005716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Необхідно</w:t>
      </w:r>
      <w:r w:rsidR="005716DC"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використовувати оптичний кабель 9/125 </w:t>
      </w:r>
      <w:proofErr w:type="spellStart"/>
      <w:r w:rsidR="005716DC" w:rsidRPr="00E57D71">
        <w:rPr>
          <w:rFonts w:ascii="Times New Roman" w:hAnsi="Times New Roman" w:cs="Times New Roman"/>
          <w:sz w:val="24"/>
          <w:szCs w:val="24"/>
          <w:lang w:val="uk-UA"/>
        </w:rPr>
        <w:t>мкм</w:t>
      </w:r>
      <w:proofErr w:type="spellEnd"/>
      <w:r w:rsidR="00DA3F5D">
        <w:rPr>
          <w:rFonts w:ascii="Times New Roman" w:hAnsi="Times New Roman" w:cs="Times New Roman"/>
          <w:sz w:val="24"/>
          <w:szCs w:val="24"/>
          <w:lang w:val="uk-UA"/>
        </w:rPr>
        <w:t xml:space="preserve">, клас </w:t>
      </w:r>
      <w:r w:rsidR="00DA3F5D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="00DA3F5D" w:rsidRPr="00DA3F5D">
        <w:rPr>
          <w:rFonts w:ascii="Times New Roman" w:hAnsi="Times New Roman" w:cs="Times New Roman"/>
          <w:sz w:val="24"/>
          <w:szCs w:val="24"/>
        </w:rPr>
        <w:t>2</w:t>
      </w:r>
      <w:r w:rsidR="005716DC"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, з з’єднувачами </w:t>
      </w:r>
      <w:r>
        <w:rPr>
          <w:rFonts w:ascii="Times New Roman" w:hAnsi="Times New Roman" w:cs="Times New Roman"/>
          <w:sz w:val="24"/>
          <w:szCs w:val="24"/>
          <w:lang w:val="uk-UA"/>
        </w:rPr>
        <w:t>симплексний</w:t>
      </w:r>
      <w:r w:rsidR="005716DC"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716DC" w:rsidRPr="00E57D71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(див. рисунок 3</w:t>
      </w:r>
      <w:r w:rsidR="005716DC"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.1), поліровка </w:t>
      </w:r>
      <w:r w:rsidR="005716DC" w:rsidRPr="00E57D71">
        <w:rPr>
          <w:rFonts w:ascii="Times New Roman" w:hAnsi="Times New Roman" w:cs="Times New Roman"/>
          <w:sz w:val="24"/>
          <w:szCs w:val="24"/>
          <w:lang w:val="en-US"/>
        </w:rPr>
        <w:t>UPC</w:t>
      </w:r>
      <w:r w:rsidR="005716DC" w:rsidRPr="00E57D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32720F8" w14:textId="1C5836A2" w:rsidR="00DA3F5D" w:rsidRPr="00DA3F5D" w:rsidRDefault="00DA3F5D" w:rsidP="005716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хвиль 1310/</w:t>
      </w:r>
      <w:r w:rsidRPr="00DA3F5D">
        <w:rPr>
          <w:rFonts w:ascii="Times New Roman" w:hAnsi="Times New Roman" w:cs="Times New Roman"/>
          <w:sz w:val="24"/>
          <w:szCs w:val="24"/>
          <w:lang w:val="uk-UA"/>
        </w:rPr>
        <w:t>1550 нм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допускається використовувати клас волокна </w:t>
      </w:r>
      <w:r>
        <w:rPr>
          <w:rFonts w:ascii="Times New Roman" w:hAnsi="Times New Roman" w:cs="Times New Roman"/>
          <w:sz w:val="24"/>
          <w:szCs w:val="24"/>
          <w:lang w:val="en-US"/>
        </w:rPr>
        <w:t>OS</w:t>
      </w:r>
      <w:r w:rsidRPr="00DA3F5D">
        <w:rPr>
          <w:rFonts w:ascii="Times New Roman" w:hAnsi="Times New Roman" w:cs="Times New Roman"/>
          <w:sz w:val="24"/>
          <w:szCs w:val="24"/>
        </w:rPr>
        <w:t>1.</w:t>
      </w:r>
    </w:p>
    <w:p w14:paraId="7206928A" w14:textId="77777777" w:rsidR="005716DC" w:rsidRPr="00E57D71" w:rsidRDefault="005716DC" w:rsidP="005716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130BF62" w14:textId="2A48F1FF" w:rsidR="005716DC" w:rsidRPr="00E57D71" w:rsidRDefault="00C9127C" w:rsidP="005716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9127C">
        <w:rPr>
          <w:noProof/>
          <w:lang w:eastAsia="ru-RU"/>
        </w:rPr>
        <w:t xml:space="preserve"> </w:t>
      </w:r>
      <w:r w:rsidRPr="00C912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DBF8C1" wp14:editId="158AD9C6">
            <wp:extent cx="3201939" cy="18573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1939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AC0D5" w14:textId="77777777" w:rsidR="005716DC" w:rsidRPr="00E57D71" w:rsidRDefault="005716DC" w:rsidP="005716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13487FD" w14:textId="72640C92" w:rsidR="005716DC" w:rsidRPr="00E57D71" w:rsidRDefault="00C9127C" w:rsidP="005716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Рисунок 3</w:t>
      </w:r>
      <w:r w:rsidR="005716DC" w:rsidRPr="00E57D71">
        <w:rPr>
          <w:rFonts w:ascii="Times New Roman" w:hAnsi="Times New Roman" w:cs="Times New Roman"/>
          <w:sz w:val="24"/>
          <w:szCs w:val="24"/>
          <w:lang w:val="uk-UA"/>
        </w:rPr>
        <w:t>.1</w:t>
      </w:r>
    </w:p>
    <w:p w14:paraId="4A901BAE" w14:textId="77777777" w:rsidR="005716DC" w:rsidRPr="005716DC" w:rsidRDefault="005716DC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en-US"/>
        </w:rPr>
      </w:pPr>
    </w:p>
    <w:p w14:paraId="0EDEC9C7" w14:textId="77777777" w:rsidR="00AE270B" w:rsidRPr="00E57D71" w:rsidRDefault="00AE270B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sectPr w:rsidR="00AE270B" w:rsidRPr="00E57D71" w:rsidSect="00504B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CFA"/>
    <w:rsid w:val="0000711A"/>
    <w:rsid w:val="0000718E"/>
    <w:rsid w:val="00007426"/>
    <w:rsid w:val="00011D21"/>
    <w:rsid w:val="00020787"/>
    <w:rsid w:val="000260C2"/>
    <w:rsid w:val="00034455"/>
    <w:rsid w:val="00047BE9"/>
    <w:rsid w:val="00055075"/>
    <w:rsid w:val="000564A3"/>
    <w:rsid w:val="00057D79"/>
    <w:rsid w:val="000752B4"/>
    <w:rsid w:val="00082E61"/>
    <w:rsid w:val="00093DEF"/>
    <w:rsid w:val="000A50FE"/>
    <w:rsid w:val="000B377B"/>
    <w:rsid w:val="000B7EB1"/>
    <w:rsid w:val="000C0675"/>
    <w:rsid w:val="000F5A56"/>
    <w:rsid w:val="00115688"/>
    <w:rsid w:val="001216C6"/>
    <w:rsid w:val="00122CDC"/>
    <w:rsid w:val="001307E4"/>
    <w:rsid w:val="00137A72"/>
    <w:rsid w:val="00150040"/>
    <w:rsid w:val="0015327F"/>
    <w:rsid w:val="00154642"/>
    <w:rsid w:val="00157FD6"/>
    <w:rsid w:val="00180D4C"/>
    <w:rsid w:val="00195F80"/>
    <w:rsid w:val="001968FD"/>
    <w:rsid w:val="001B2B91"/>
    <w:rsid w:val="001B5EB6"/>
    <w:rsid w:val="001B79C3"/>
    <w:rsid w:val="001C40DA"/>
    <w:rsid w:val="001C5D9E"/>
    <w:rsid w:val="001C6D66"/>
    <w:rsid w:val="001D09C1"/>
    <w:rsid w:val="001E54C1"/>
    <w:rsid w:val="002007D3"/>
    <w:rsid w:val="002203FC"/>
    <w:rsid w:val="002237AE"/>
    <w:rsid w:val="002263D7"/>
    <w:rsid w:val="00246EB0"/>
    <w:rsid w:val="002610BB"/>
    <w:rsid w:val="00261ACA"/>
    <w:rsid w:val="00267BD2"/>
    <w:rsid w:val="002702BE"/>
    <w:rsid w:val="002732CE"/>
    <w:rsid w:val="00273C9E"/>
    <w:rsid w:val="002778DE"/>
    <w:rsid w:val="00280AB5"/>
    <w:rsid w:val="00292E55"/>
    <w:rsid w:val="002945C5"/>
    <w:rsid w:val="00294789"/>
    <w:rsid w:val="00296265"/>
    <w:rsid w:val="002B391C"/>
    <w:rsid w:val="002B52E0"/>
    <w:rsid w:val="002C4DD7"/>
    <w:rsid w:val="002C6B0D"/>
    <w:rsid w:val="002D71A8"/>
    <w:rsid w:val="002E1A91"/>
    <w:rsid w:val="002E5224"/>
    <w:rsid w:val="002F3114"/>
    <w:rsid w:val="00305CFA"/>
    <w:rsid w:val="00307F0A"/>
    <w:rsid w:val="00311A70"/>
    <w:rsid w:val="0032574B"/>
    <w:rsid w:val="00331243"/>
    <w:rsid w:val="00331ED7"/>
    <w:rsid w:val="00341380"/>
    <w:rsid w:val="00343C17"/>
    <w:rsid w:val="00344867"/>
    <w:rsid w:val="00351538"/>
    <w:rsid w:val="00355630"/>
    <w:rsid w:val="00383B0C"/>
    <w:rsid w:val="00392A2A"/>
    <w:rsid w:val="00396797"/>
    <w:rsid w:val="003C457F"/>
    <w:rsid w:val="003C6065"/>
    <w:rsid w:val="003D41D0"/>
    <w:rsid w:val="003E3A2B"/>
    <w:rsid w:val="003F7CCB"/>
    <w:rsid w:val="004030E2"/>
    <w:rsid w:val="00414470"/>
    <w:rsid w:val="004253D4"/>
    <w:rsid w:val="00446620"/>
    <w:rsid w:val="00451F00"/>
    <w:rsid w:val="004700F4"/>
    <w:rsid w:val="00475B31"/>
    <w:rsid w:val="004816EA"/>
    <w:rsid w:val="004820AD"/>
    <w:rsid w:val="00485DD8"/>
    <w:rsid w:val="00492E3D"/>
    <w:rsid w:val="00493EFC"/>
    <w:rsid w:val="004A1065"/>
    <w:rsid w:val="004A1208"/>
    <w:rsid w:val="004A32CB"/>
    <w:rsid w:val="004A3BCE"/>
    <w:rsid w:val="004D444B"/>
    <w:rsid w:val="004E1C11"/>
    <w:rsid w:val="004E23A9"/>
    <w:rsid w:val="004E5D25"/>
    <w:rsid w:val="004F7B0A"/>
    <w:rsid w:val="00500BDB"/>
    <w:rsid w:val="00504B9B"/>
    <w:rsid w:val="00510D87"/>
    <w:rsid w:val="00515A82"/>
    <w:rsid w:val="00521F1B"/>
    <w:rsid w:val="0052475C"/>
    <w:rsid w:val="0056123B"/>
    <w:rsid w:val="005628AC"/>
    <w:rsid w:val="005642F1"/>
    <w:rsid w:val="005716DC"/>
    <w:rsid w:val="00573D89"/>
    <w:rsid w:val="0059108A"/>
    <w:rsid w:val="00593BDB"/>
    <w:rsid w:val="00597170"/>
    <w:rsid w:val="005B11C6"/>
    <w:rsid w:val="005B3583"/>
    <w:rsid w:val="005B6940"/>
    <w:rsid w:val="005E2C54"/>
    <w:rsid w:val="005F0E1B"/>
    <w:rsid w:val="005F5F68"/>
    <w:rsid w:val="006059AD"/>
    <w:rsid w:val="00607A5A"/>
    <w:rsid w:val="006101A5"/>
    <w:rsid w:val="00614329"/>
    <w:rsid w:val="00616E30"/>
    <w:rsid w:val="006237A5"/>
    <w:rsid w:val="00624192"/>
    <w:rsid w:val="00633CE1"/>
    <w:rsid w:val="00636862"/>
    <w:rsid w:val="00636908"/>
    <w:rsid w:val="00640A54"/>
    <w:rsid w:val="00670A57"/>
    <w:rsid w:val="0067239C"/>
    <w:rsid w:val="0067479E"/>
    <w:rsid w:val="006758A2"/>
    <w:rsid w:val="006821B0"/>
    <w:rsid w:val="00687F77"/>
    <w:rsid w:val="0069170D"/>
    <w:rsid w:val="00692858"/>
    <w:rsid w:val="00692DB4"/>
    <w:rsid w:val="006B347A"/>
    <w:rsid w:val="006C327C"/>
    <w:rsid w:val="006C7E14"/>
    <w:rsid w:val="006D6293"/>
    <w:rsid w:val="006E6965"/>
    <w:rsid w:val="006F7543"/>
    <w:rsid w:val="00702780"/>
    <w:rsid w:val="00703704"/>
    <w:rsid w:val="00710210"/>
    <w:rsid w:val="00712A5F"/>
    <w:rsid w:val="00715E39"/>
    <w:rsid w:val="007313ED"/>
    <w:rsid w:val="00732E09"/>
    <w:rsid w:val="00756F75"/>
    <w:rsid w:val="0079152A"/>
    <w:rsid w:val="007A0BA5"/>
    <w:rsid w:val="007A11F3"/>
    <w:rsid w:val="007B2DC4"/>
    <w:rsid w:val="007B3D24"/>
    <w:rsid w:val="007C0D87"/>
    <w:rsid w:val="007E2153"/>
    <w:rsid w:val="007E7350"/>
    <w:rsid w:val="007F0A49"/>
    <w:rsid w:val="007F0EBF"/>
    <w:rsid w:val="007F1EF9"/>
    <w:rsid w:val="007F439C"/>
    <w:rsid w:val="00805B05"/>
    <w:rsid w:val="008107C9"/>
    <w:rsid w:val="008122C2"/>
    <w:rsid w:val="008437DA"/>
    <w:rsid w:val="00854895"/>
    <w:rsid w:val="00857CE5"/>
    <w:rsid w:val="00860F62"/>
    <w:rsid w:val="008724CA"/>
    <w:rsid w:val="00885095"/>
    <w:rsid w:val="008853FC"/>
    <w:rsid w:val="00893FD4"/>
    <w:rsid w:val="008A1C2E"/>
    <w:rsid w:val="008B5E9F"/>
    <w:rsid w:val="008C38E2"/>
    <w:rsid w:val="008D14E7"/>
    <w:rsid w:val="008E1837"/>
    <w:rsid w:val="008E6500"/>
    <w:rsid w:val="008F23EC"/>
    <w:rsid w:val="009007D2"/>
    <w:rsid w:val="0091011F"/>
    <w:rsid w:val="0091425A"/>
    <w:rsid w:val="00922BF2"/>
    <w:rsid w:val="00927BCA"/>
    <w:rsid w:val="0093094D"/>
    <w:rsid w:val="0093103E"/>
    <w:rsid w:val="0093611D"/>
    <w:rsid w:val="00942092"/>
    <w:rsid w:val="00972BA7"/>
    <w:rsid w:val="00982226"/>
    <w:rsid w:val="009833E4"/>
    <w:rsid w:val="00984D46"/>
    <w:rsid w:val="0098627D"/>
    <w:rsid w:val="009A095B"/>
    <w:rsid w:val="009A22E2"/>
    <w:rsid w:val="009A646E"/>
    <w:rsid w:val="009B359D"/>
    <w:rsid w:val="009C203F"/>
    <w:rsid w:val="009C43A1"/>
    <w:rsid w:val="009D3BFF"/>
    <w:rsid w:val="009D5D31"/>
    <w:rsid w:val="009D62A7"/>
    <w:rsid w:val="009D6946"/>
    <w:rsid w:val="009D6FCB"/>
    <w:rsid w:val="009E7FCC"/>
    <w:rsid w:val="009F079E"/>
    <w:rsid w:val="00A27762"/>
    <w:rsid w:val="00A4047F"/>
    <w:rsid w:val="00A46E57"/>
    <w:rsid w:val="00A52697"/>
    <w:rsid w:val="00A54014"/>
    <w:rsid w:val="00A6374B"/>
    <w:rsid w:val="00A9169C"/>
    <w:rsid w:val="00A91CE8"/>
    <w:rsid w:val="00A939D9"/>
    <w:rsid w:val="00AA1535"/>
    <w:rsid w:val="00AA24DB"/>
    <w:rsid w:val="00AA4476"/>
    <w:rsid w:val="00AA4A3C"/>
    <w:rsid w:val="00AB39D2"/>
    <w:rsid w:val="00AC35ED"/>
    <w:rsid w:val="00AC40E0"/>
    <w:rsid w:val="00AD1161"/>
    <w:rsid w:val="00AE270B"/>
    <w:rsid w:val="00AF3C56"/>
    <w:rsid w:val="00B13966"/>
    <w:rsid w:val="00B311BE"/>
    <w:rsid w:val="00B354A3"/>
    <w:rsid w:val="00B75898"/>
    <w:rsid w:val="00B76833"/>
    <w:rsid w:val="00B92BE9"/>
    <w:rsid w:val="00B9530E"/>
    <w:rsid w:val="00BA2CA9"/>
    <w:rsid w:val="00BB534A"/>
    <w:rsid w:val="00BC49E7"/>
    <w:rsid w:val="00BE19F1"/>
    <w:rsid w:val="00BF761E"/>
    <w:rsid w:val="00C04C5C"/>
    <w:rsid w:val="00C04D43"/>
    <w:rsid w:val="00C122A3"/>
    <w:rsid w:val="00C12857"/>
    <w:rsid w:val="00C22525"/>
    <w:rsid w:val="00C3301B"/>
    <w:rsid w:val="00C37B83"/>
    <w:rsid w:val="00C4260F"/>
    <w:rsid w:val="00C46B5C"/>
    <w:rsid w:val="00C4754B"/>
    <w:rsid w:val="00C521F9"/>
    <w:rsid w:val="00C73157"/>
    <w:rsid w:val="00C73A52"/>
    <w:rsid w:val="00C82251"/>
    <w:rsid w:val="00C84276"/>
    <w:rsid w:val="00C87394"/>
    <w:rsid w:val="00C9127C"/>
    <w:rsid w:val="00CA51DE"/>
    <w:rsid w:val="00CA7247"/>
    <w:rsid w:val="00CB67CF"/>
    <w:rsid w:val="00CB770F"/>
    <w:rsid w:val="00CC395E"/>
    <w:rsid w:val="00CC5077"/>
    <w:rsid w:val="00CD4831"/>
    <w:rsid w:val="00CD552F"/>
    <w:rsid w:val="00CE3083"/>
    <w:rsid w:val="00D0397A"/>
    <w:rsid w:val="00D042B3"/>
    <w:rsid w:val="00D162CA"/>
    <w:rsid w:val="00D22AE4"/>
    <w:rsid w:val="00D259F4"/>
    <w:rsid w:val="00D25C98"/>
    <w:rsid w:val="00D36D58"/>
    <w:rsid w:val="00D4018A"/>
    <w:rsid w:val="00D4539E"/>
    <w:rsid w:val="00D53052"/>
    <w:rsid w:val="00D65A81"/>
    <w:rsid w:val="00D749B1"/>
    <w:rsid w:val="00D9455C"/>
    <w:rsid w:val="00DA132D"/>
    <w:rsid w:val="00DA2549"/>
    <w:rsid w:val="00DA3F5D"/>
    <w:rsid w:val="00DB0104"/>
    <w:rsid w:val="00DB02CE"/>
    <w:rsid w:val="00DB2C25"/>
    <w:rsid w:val="00DB3728"/>
    <w:rsid w:val="00DB489F"/>
    <w:rsid w:val="00DB5209"/>
    <w:rsid w:val="00DB740C"/>
    <w:rsid w:val="00DC1E56"/>
    <w:rsid w:val="00DC3B2D"/>
    <w:rsid w:val="00DF22A8"/>
    <w:rsid w:val="00DF4080"/>
    <w:rsid w:val="00DF4398"/>
    <w:rsid w:val="00DF6506"/>
    <w:rsid w:val="00DF7596"/>
    <w:rsid w:val="00E04657"/>
    <w:rsid w:val="00E14D5E"/>
    <w:rsid w:val="00E50889"/>
    <w:rsid w:val="00E57D71"/>
    <w:rsid w:val="00E705D0"/>
    <w:rsid w:val="00E8147D"/>
    <w:rsid w:val="00E87A8A"/>
    <w:rsid w:val="00E905E6"/>
    <w:rsid w:val="00E91797"/>
    <w:rsid w:val="00EA33A7"/>
    <w:rsid w:val="00EB569A"/>
    <w:rsid w:val="00ED2D73"/>
    <w:rsid w:val="00ED4B17"/>
    <w:rsid w:val="00EF66D2"/>
    <w:rsid w:val="00F019E6"/>
    <w:rsid w:val="00F02294"/>
    <w:rsid w:val="00F5642E"/>
    <w:rsid w:val="00F56F56"/>
    <w:rsid w:val="00F704D1"/>
    <w:rsid w:val="00F73023"/>
    <w:rsid w:val="00F97EE1"/>
    <w:rsid w:val="00FA475D"/>
    <w:rsid w:val="00FB16DA"/>
    <w:rsid w:val="00FB197B"/>
    <w:rsid w:val="00FC45FA"/>
    <w:rsid w:val="00FD08C4"/>
    <w:rsid w:val="00FD2953"/>
    <w:rsid w:val="00FD3993"/>
    <w:rsid w:val="00FD601E"/>
    <w:rsid w:val="00FE5260"/>
    <w:rsid w:val="00FF1DBF"/>
    <w:rsid w:val="00FF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411D"/>
  <w15:docId w15:val="{BE54D6AB-1FC9-4004-9E63-8F44880B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3A7"/>
  </w:style>
  <w:style w:type="paragraph" w:styleId="3">
    <w:name w:val="heading 3"/>
    <w:basedOn w:val="a"/>
    <w:link w:val="30"/>
    <w:uiPriority w:val="9"/>
    <w:qFormat/>
    <w:rsid w:val="00AE27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E270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E27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AE27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27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gsenerdgy@ukr.net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27E3487A914D92AC7F029B605EA71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C22FEFA-AB50-4BF5-885A-6B8364B90626}"/>
      </w:docPartPr>
      <w:docPartBody>
        <w:p w:rsidR="00000000" w:rsidRDefault="004678A5" w:rsidP="004678A5">
          <w:pPr>
            <w:pStyle w:val="9E27E3487A914D92AC7F029B605EA71B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6A7EECEFD0064F608E1AF8AA9F3C710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F3793FB-940B-4AA8-9A84-88E30FAAE972}"/>
      </w:docPartPr>
      <w:docPartBody>
        <w:p w:rsidR="00000000" w:rsidRDefault="004678A5" w:rsidP="004678A5">
          <w:pPr>
            <w:pStyle w:val="6A7EECEFD0064F608E1AF8AA9F3C7106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486ED532FB9341A983C330AF1663A0F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89A541C-A549-4670-B228-8307A9CFE332}"/>
      </w:docPartPr>
      <w:docPartBody>
        <w:p w:rsidR="00000000" w:rsidRDefault="004678A5" w:rsidP="004678A5">
          <w:pPr>
            <w:pStyle w:val="486ED532FB9341A983C330AF1663A0F5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0C0F3CB9DEE44F16A9E74FD4574FC49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52132C3-E407-4C69-BC34-C2DC4F6ECE9D}"/>
      </w:docPartPr>
      <w:docPartBody>
        <w:p w:rsidR="00000000" w:rsidRDefault="004678A5" w:rsidP="004678A5">
          <w:pPr>
            <w:pStyle w:val="0C0F3CB9DEE44F16A9E74FD4574FC490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D36707E3F23649C6A69AA14DAB823FD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C19997F-6A00-4361-8223-8FE2D2C22CB1}"/>
      </w:docPartPr>
      <w:docPartBody>
        <w:p w:rsidR="00000000" w:rsidRDefault="004678A5" w:rsidP="004678A5">
          <w:pPr>
            <w:pStyle w:val="D36707E3F23649C6A69AA14DAB823FD6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4139EF5EE61448D994165B4A2E9FF98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3E11538-2FA0-4F3C-9216-FD53B1BA2F50}"/>
      </w:docPartPr>
      <w:docPartBody>
        <w:p w:rsidR="00000000" w:rsidRDefault="004678A5" w:rsidP="004678A5">
          <w:pPr>
            <w:pStyle w:val="4139EF5EE61448D994165B4A2E9FF980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4F47E2CE08A24693B855935A578AD2F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04C09CC-2017-4E9C-903E-621C927FFAAA}"/>
      </w:docPartPr>
      <w:docPartBody>
        <w:p w:rsidR="00000000" w:rsidRDefault="004678A5" w:rsidP="004678A5">
          <w:pPr>
            <w:pStyle w:val="4F47E2CE08A24693B855935A578AD2F5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F19028DA744346418E6A9171D0DD397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BDF18B1-C916-4A80-A37E-FAE5C6DB1E7E}"/>
      </w:docPartPr>
      <w:docPartBody>
        <w:p w:rsidR="00000000" w:rsidRDefault="004678A5" w:rsidP="004678A5">
          <w:pPr>
            <w:pStyle w:val="F19028DA744346418E6A9171D0DD3973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6B2939C23F854475A1BC7C86194CD91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34AF8DD-69BF-43C0-AE3B-34674262AA50}"/>
      </w:docPartPr>
      <w:docPartBody>
        <w:p w:rsidR="00000000" w:rsidRDefault="004678A5" w:rsidP="004678A5">
          <w:pPr>
            <w:pStyle w:val="6B2939C23F854475A1BC7C86194CD91E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96D9BAAE36A54576A16813065983446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638ADF5-9DDF-4621-B106-846DF666CF05}"/>
      </w:docPartPr>
      <w:docPartBody>
        <w:p w:rsidR="00000000" w:rsidRDefault="004678A5" w:rsidP="004678A5">
          <w:pPr>
            <w:pStyle w:val="96D9BAAE36A54576A16813065983446D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538100434BDF4C8BA4B1AFC8F7AC6CA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C6EB706-B88B-459C-AF48-EDAE7C96BD20}"/>
      </w:docPartPr>
      <w:docPartBody>
        <w:p w:rsidR="00000000" w:rsidRDefault="004678A5" w:rsidP="004678A5">
          <w:pPr>
            <w:pStyle w:val="538100434BDF4C8BA4B1AFC8F7AC6CA5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3A256ED857104022940F89436A6C30C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02B13B2-2018-4B6A-A006-58EF87C90B71}"/>
      </w:docPartPr>
      <w:docPartBody>
        <w:p w:rsidR="00000000" w:rsidRDefault="004678A5" w:rsidP="004678A5">
          <w:pPr>
            <w:pStyle w:val="3A256ED857104022940F89436A6C30CA"/>
          </w:pPr>
          <w:r w:rsidRPr="00392C35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5"/>
    <w:rsid w:val="004678A5"/>
    <w:rsid w:val="00A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78A5"/>
    <w:rPr>
      <w:color w:val="808080"/>
    </w:rPr>
  </w:style>
  <w:style w:type="paragraph" w:customStyle="1" w:styleId="3D2CE4CCCC0A466AADBB7FE11B9CDEEB">
    <w:name w:val="3D2CE4CCCC0A466AADBB7FE11B9CDEEB"/>
    <w:rsid w:val="004678A5"/>
  </w:style>
  <w:style w:type="paragraph" w:customStyle="1" w:styleId="69CA3EFAA1BD42819D0E481BBA9DFBAA">
    <w:name w:val="69CA3EFAA1BD42819D0E481BBA9DFBAA"/>
    <w:rsid w:val="004678A5"/>
  </w:style>
  <w:style w:type="paragraph" w:customStyle="1" w:styleId="978952A936AA42DA870789FC30F1E493">
    <w:name w:val="978952A936AA42DA870789FC30F1E493"/>
    <w:rsid w:val="004678A5"/>
  </w:style>
  <w:style w:type="paragraph" w:customStyle="1" w:styleId="57850BACEFD244ED8A174C0D1F81F294">
    <w:name w:val="57850BACEFD244ED8A174C0D1F81F294"/>
    <w:rsid w:val="004678A5"/>
  </w:style>
  <w:style w:type="paragraph" w:customStyle="1" w:styleId="F9C9658313224D4491BEF06533B17ACA">
    <w:name w:val="F9C9658313224D4491BEF06533B17ACA"/>
    <w:rsid w:val="004678A5"/>
  </w:style>
  <w:style w:type="paragraph" w:customStyle="1" w:styleId="28F0A65E59F54CBD966887023E923A8A">
    <w:name w:val="28F0A65E59F54CBD966887023E923A8A"/>
    <w:rsid w:val="004678A5"/>
  </w:style>
  <w:style w:type="paragraph" w:customStyle="1" w:styleId="8E5F3D3BB9124AE5A19091514C798729">
    <w:name w:val="8E5F3D3BB9124AE5A19091514C798729"/>
    <w:rsid w:val="004678A5"/>
  </w:style>
  <w:style w:type="paragraph" w:customStyle="1" w:styleId="CA9484BD391A4F86870BC3FFCCAAE49E">
    <w:name w:val="CA9484BD391A4F86870BC3FFCCAAE49E"/>
    <w:rsid w:val="004678A5"/>
  </w:style>
  <w:style w:type="paragraph" w:customStyle="1" w:styleId="9E27E3487A914D92AC7F029B605EA71B">
    <w:name w:val="9E27E3487A914D92AC7F029B605EA71B"/>
    <w:rsid w:val="004678A5"/>
  </w:style>
  <w:style w:type="paragraph" w:customStyle="1" w:styleId="6A7EECEFD0064F608E1AF8AA9F3C7106">
    <w:name w:val="6A7EECEFD0064F608E1AF8AA9F3C7106"/>
    <w:rsid w:val="004678A5"/>
  </w:style>
  <w:style w:type="paragraph" w:customStyle="1" w:styleId="486ED532FB9341A983C330AF1663A0F5">
    <w:name w:val="486ED532FB9341A983C330AF1663A0F5"/>
    <w:rsid w:val="004678A5"/>
  </w:style>
  <w:style w:type="paragraph" w:customStyle="1" w:styleId="0C0F3CB9DEE44F16A9E74FD4574FC490">
    <w:name w:val="0C0F3CB9DEE44F16A9E74FD4574FC490"/>
    <w:rsid w:val="004678A5"/>
  </w:style>
  <w:style w:type="paragraph" w:customStyle="1" w:styleId="D36707E3F23649C6A69AA14DAB823FD6">
    <w:name w:val="D36707E3F23649C6A69AA14DAB823FD6"/>
    <w:rsid w:val="004678A5"/>
  </w:style>
  <w:style w:type="paragraph" w:customStyle="1" w:styleId="4139EF5EE61448D994165B4A2E9FF980">
    <w:name w:val="4139EF5EE61448D994165B4A2E9FF980"/>
    <w:rsid w:val="004678A5"/>
  </w:style>
  <w:style w:type="paragraph" w:customStyle="1" w:styleId="4F47E2CE08A24693B855935A578AD2F5">
    <w:name w:val="4F47E2CE08A24693B855935A578AD2F5"/>
    <w:rsid w:val="004678A5"/>
  </w:style>
  <w:style w:type="paragraph" w:customStyle="1" w:styleId="F19028DA744346418E6A9171D0DD3973">
    <w:name w:val="F19028DA744346418E6A9171D0DD3973"/>
    <w:rsid w:val="004678A5"/>
  </w:style>
  <w:style w:type="paragraph" w:customStyle="1" w:styleId="6B2939C23F854475A1BC7C86194CD91E">
    <w:name w:val="6B2939C23F854475A1BC7C86194CD91E"/>
    <w:rsid w:val="004678A5"/>
  </w:style>
  <w:style w:type="paragraph" w:customStyle="1" w:styleId="96D9BAAE36A54576A16813065983446D">
    <w:name w:val="96D9BAAE36A54576A16813065983446D"/>
    <w:rsid w:val="004678A5"/>
  </w:style>
  <w:style w:type="paragraph" w:customStyle="1" w:styleId="538100434BDF4C8BA4B1AFC8F7AC6CA5">
    <w:name w:val="538100434BDF4C8BA4B1AFC8F7AC6CA5"/>
    <w:rsid w:val="004678A5"/>
  </w:style>
  <w:style w:type="paragraph" w:customStyle="1" w:styleId="3A256ED857104022940F89436A6C30CA">
    <w:name w:val="3A256ED857104022940F89436A6C30CA"/>
    <w:rsid w:val="00467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BDEA-68C8-4269-9C01-D3F2FC17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3881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liginov</dc:creator>
  <cp:lastModifiedBy>Григорий Хоменко</cp:lastModifiedBy>
  <cp:revision>25</cp:revision>
  <cp:lastPrinted>2014-01-28T13:24:00Z</cp:lastPrinted>
  <dcterms:created xsi:type="dcterms:W3CDTF">2021-04-29T11:23:00Z</dcterms:created>
  <dcterms:modified xsi:type="dcterms:W3CDTF">2025-01-31T10:36:00Z</dcterms:modified>
</cp:coreProperties>
</file>